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644" w:rsidRPr="004B5BBB" w:rsidRDefault="00D7142C" w:rsidP="00F53FAA">
      <w:pPr>
        <w:spacing w:after="0"/>
        <w:jc w:val="center"/>
        <w:rPr>
          <w:rFonts w:ascii="Times New Roman" w:hAnsi="Times New Roman" w:cs="Times New Roman"/>
          <w:b/>
          <w:sz w:val="32"/>
          <w:szCs w:val="32"/>
        </w:rPr>
      </w:pPr>
      <w:r>
        <w:rPr>
          <w:rFonts w:ascii="Times New Roman" w:hAnsi="Times New Roman" w:cs="Times New Roman"/>
          <w:b/>
          <w:sz w:val="32"/>
          <w:szCs w:val="32"/>
        </w:rPr>
        <w:t>Тема:</w:t>
      </w:r>
      <w:r w:rsidR="004B5BBB" w:rsidRPr="004B5BBB">
        <w:rPr>
          <w:rFonts w:ascii="Times New Roman" w:hAnsi="Times New Roman" w:cs="Times New Roman"/>
          <w:b/>
          <w:sz w:val="32"/>
          <w:szCs w:val="32"/>
        </w:rPr>
        <w:t xml:space="preserve"> </w:t>
      </w:r>
      <w:r w:rsidR="004B5BBB">
        <w:rPr>
          <w:rFonts w:ascii="Times New Roman" w:hAnsi="Times New Roman" w:cs="Times New Roman"/>
          <w:b/>
          <w:sz w:val="32"/>
          <w:szCs w:val="32"/>
        </w:rPr>
        <w:t>Тульский край в древности</w:t>
      </w:r>
    </w:p>
    <w:p w:rsidR="00F53FAA" w:rsidRDefault="00F53FAA" w:rsidP="00F53FAA">
      <w:pPr>
        <w:spacing w:after="0"/>
        <w:jc w:val="center"/>
        <w:rPr>
          <w:rFonts w:ascii="Times New Roman" w:hAnsi="Times New Roman" w:cs="Times New Roman"/>
          <w:b/>
          <w:sz w:val="32"/>
          <w:szCs w:val="32"/>
        </w:rPr>
      </w:pPr>
    </w:p>
    <w:p w:rsidR="00F53FAA" w:rsidRDefault="00F53FAA" w:rsidP="00F53FAA">
      <w:pPr>
        <w:spacing w:after="0"/>
        <w:jc w:val="both"/>
        <w:rPr>
          <w:rFonts w:ascii="Times New Roman" w:hAnsi="Times New Roman" w:cs="Times New Roman"/>
          <w:sz w:val="28"/>
          <w:szCs w:val="28"/>
          <w:u w:val="single"/>
        </w:rPr>
      </w:pPr>
      <w:r w:rsidRPr="007E3940">
        <w:rPr>
          <w:rFonts w:ascii="Times New Roman" w:hAnsi="Times New Roman" w:cs="Times New Roman"/>
          <w:sz w:val="28"/>
          <w:szCs w:val="28"/>
          <w:u w:val="single"/>
        </w:rPr>
        <w:t>План:</w:t>
      </w:r>
    </w:p>
    <w:p w:rsidR="004450D2" w:rsidRPr="004450D2" w:rsidRDefault="004450D2" w:rsidP="004450D2">
      <w:pPr>
        <w:pStyle w:val="a3"/>
        <w:numPr>
          <w:ilvl w:val="0"/>
          <w:numId w:val="3"/>
        </w:numPr>
        <w:spacing w:after="0"/>
        <w:jc w:val="both"/>
        <w:rPr>
          <w:rFonts w:ascii="Times New Roman" w:hAnsi="Times New Roman" w:cs="Times New Roman"/>
          <w:sz w:val="28"/>
          <w:szCs w:val="28"/>
        </w:rPr>
      </w:pPr>
      <w:r w:rsidRPr="004450D2">
        <w:rPr>
          <w:rFonts w:ascii="Times New Roman" w:hAnsi="Times New Roman" w:cs="Times New Roman"/>
          <w:sz w:val="28"/>
          <w:szCs w:val="28"/>
        </w:rPr>
        <w:t>Древние обитатели Тульского края.</w:t>
      </w:r>
    </w:p>
    <w:p w:rsidR="005E0DC5" w:rsidRPr="009942C0" w:rsidRDefault="005E0DC5" w:rsidP="009942C0">
      <w:pPr>
        <w:pStyle w:val="a3"/>
        <w:numPr>
          <w:ilvl w:val="0"/>
          <w:numId w:val="3"/>
        </w:numPr>
        <w:spacing w:after="0"/>
        <w:rPr>
          <w:rFonts w:ascii="Times New Roman" w:hAnsi="Times New Roman" w:cs="Times New Roman"/>
          <w:sz w:val="28"/>
          <w:szCs w:val="28"/>
        </w:rPr>
      </w:pPr>
      <w:r w:rsidRPr="009942C0">
        <w:rPr>
          <w:rFonts w:ascii="Times New Roman" w:hAnsi="Times New Roman" w:cs="Times New Roman"/>
          <w:sz w:val="28"/>
          <w:szCs w:val="28"/>
        </w:rPr>
        <w:t>Когда и как возник город Тула</w:t>
      </w:r>
    </w:p>
    <w:p w:rsidR="009942C0" w:rsidRPr="009942C0" w:rsidRDefault="009942C0" w:rsidP="009942C0">
      <w:pPr>
        <w:pStyle w:val="a3"/>
        <w:numPr>
          <w:ilvl w:val="0"/>
          <w:numId w:val="3"/>
        </w:numPr>
        <w:spacing w:after="0"/>
        <w:rPr>
          <w:rFonts w:ascii="Times New Roman" w:hAnsi="Times New Roman" w:cs="Times New Roman"/>
          <w:sz w:val="28"/>
          <w:szCs w:val="28"/>
        </w:rPr>
      </w:pPr>
      <w:r w:rsidRPr="009942C0">
        <w:rPr>
          <w:rFonts w:ascii="Times New Roman" w:hAnsi="Times New Roman" w:cs="Times New Roman"/>
          <w:sz w:val="28"/>
          <w:szCs w:val="28"/>
        </w:rPr>
        <w:t>Жизнь и быт населения Тульского края</w:t>
      </w:r>
    </w:p>
    <w:p w:rsidR="004450D2" w:rsidRDefault="004450D2" w:rsidP="00F53FAA">
      <w:pPr>
        <w:spacing w:after="0"/>
        <w:jc w:val="center"/>
        <w:rPr>
          <w:rFonts w:ascii="Times New Roman" w:hAnsi="Times New Roman" w:cs="Times New Roman"/>
          <w:sz w:val="28"/>
          <w:szCs w:val="28"/>
        </w:rPr>
      </w:pPr>
    </w:p>
    <w:p w:rsidR="00450369" w:rsidRDefault="009A3832" w:rsidP="00F53FAA">
      <w:pPr>
        <w:spacing w:after="0"/>
        <w:jc w:val="center"/>
        <w:rPr>
          <w:rFonts w:ascii="Times New Roman" w:hAnsi="Times New Roman" w:cs="Times New Roman"/>
          <w:sz w:val="28"/>
          <w:szCs w:val="28"/>
        </w:rPr>
      </w:pPr>
      <w:r>
        <w:rPr>
          <w:rFonts w:ascii="Times New Roman" w:hAnsi="Times New Roman" w:cs="Times New Roman"/>
          <w:sz w:val="28"/>
          <w:szCs w:val="28"/>
        </w:rPr>
        <w:t>Задание: прочитать, выписать в конспект наиболее важную информацию.</w:t>
      </w:r>
      <w:bookmarkStart w:id="0" w:name="_GoBack"/>
      <w:bookmarkEnd w:id="0"/>
    </w:p>
    <w:p w:rsidR="00450369" w:rsidRDefault="00450369" w:rsidP="00F53FAA">
      <w:pPr>
        <w:spacing w:after="0"/>
        <w:jc w:val="center"/>
        <w:rPr>
          <w:rFonts w:ascii="Times New Roman" w:hAnsi="Times New Roman" w:cs="Times New Roman"/>
          <w:sz w:val="28"/>
          <w:szCs w:val="28"/>
        </w:rPr>
      </w:pPr>
    </w:p>
    <w:p w:rsidR="00450369" w:rsidRDefault="00450369" w:rsidP="00F53FAA">
      <w:pPr>
        <w:spacing w:after="0"/>
        <w:jc w:val="center"/>
        <w:rPr>
          <w:rFonts w:ascii="Times New Roman" w:hAnsi="Times New Roman" w:cs="Times New Roman"/>
          <w:sz w:val="28"/>
          <w:szCs w:val="28"/>
        </w:rPr>
      </w:pPr>
    </w:p>
    <w:p w:rsidR="00F53FAA" w:rsidRDefault="00F53FAA" w:rsidP="00F53FAA">
      <w:pPr>
        <w:spacing w:after="0"/>
        <w:jc w:val="center"/>
        <w:rPr>
          <w:rFonts w:ascii="Times New Roman" w:hAnsi="Times New Roman" w:cs="Times New Roman"/>
          <w:b/>
          <w:sz w:val="28"/>
          <w:szCs w:val="28"/>
        </w:rPr>
      </w:pPr>
      <w:proofErr w:type="gramStart"/>
      <w:r>
        <w:rPr>
          <w:rFonts w:ascii="Times New Roman" w:hAnsi="Times New Roman" w:cs="Times New Roman"/>
          <w:b/>
          <w:sz w:val="28"/>
          <w:szCs w:val="28"/>
          <w:lang w:val="en-US"/>
        </w:rPr>
        <w:t>I</w:t>
      </w:r>
      <w:r>
        <w:rPr>
          <w:rFonts w:ascii="Times New Roman" w:hAnsi="Times New Roman" w:cs="Times New Roman"/>
          <w:b/>
          <w:sz w:val="28"/>
          <w:szCs w:val="28"/>
        </w:rPr>
        <w:t>. Древние обитатели Тульского края.</w:t>
      </w:r>
      <w:proofErr w:type="gramEnd"/>
    </w:p>
    <w:p w:rsidR="00F53FAA" w:rsidRDefault="00F53FAA" w:rsidP="00F53FAA">
      <w:pPr>
        <w:spacing w:after="0"/>
        <w:jc w:val="center"/>
        <w:rPr>
          <w:rFonts w:ascii="Times New Roman" w:hAnsi="Times New Roman" w:cs="Times New Roman"/>
          <w:b/>
          <w:sz w:val="28"/>
          <w:szCs w:val="28"/>
        </w:rPr>
      </w:pPr>
    </w:p>
    <w:p w:rsidR="007E3940" w:rsidRDefault="00F94A2C" w:rsidP="00D7142C">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Предками русского народа являются древние славяне. Славянские племена поселились на территории современной европейской части России около полутора тысяч лет назад. Летопись под названием «Повесть временных лет», написанная монахом Нестором, сообщает: «Те славяне, которые пришли и поселились по Днепру, назывались Полянами, а другие Древлянами, потому что жили в лесах … и так распространился славянский народ, по нему и грамота называлась </w:t>
      </w:r>
      <w:proofErr w:type="gramStart"/>
      <w:r>
        <w:rPr>
          <w:rFonts w:ascii="Times New Roman" w:hAnsi="Times New Roman" w:cs="Times New Roman"/>
          <w:sz w:val="28"/>
          <w:szCs w:val="28"/>
        </w:rPr>
        <w:t>Славянская</w:t>
      </w:r>
      <w:proofErr w:type="gramEnd"/>
      <w:r>
        <w:rPr>
          <w:rFonts w:ascii="Times New Roman" w:hAnsi="Times New Roman" w:cs="Times New Roman"/>
          <w:sz w:val="28"/>
          <w:szCs w:val="28"/>
        </w:rPr>
        <w:t xml:space="preserve"> … а </w:t>
      </w:r>
      <w:proofErr w:type="spellStart"/>
      <w:r>
        <w:rPr>
          <w:rFonts w:ascii="Times New Roman" w:hAnsi="Times New Roman" w:cs="Times New Roman"/>
          <w:sz w:val="28"/>
          <w:szCs w:val="28"/>
        </w:rPr>
        <w:t>Вятко</w:t>
      </w:r>
      <w:proofErr w:type="spellEnd"/>
      <w:r>
        <w:rPr>
          <w:rFonts w:ascii="Times New Roman" w:hAnsi="Times New Roman" w:cs="Times New Roman"/>
          <w:sz w:val="28"/>
          <w:szCs w:val="28"/>
        </w:rPr>
        <w:t xml:space="preserve"> с родом своим сел на реке Оке, от него назвались Вятичи».</w:t>
      </w:r>
    </w:p>
    <w:p w:rsidR="00D7142C" w:rsidRDefault="00F94A2C" w:rsidP="00D7142C">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Вятко</w:t>
      </w:r>
      <w:proofErr w:type="spellEnd"/>
      <w:r>
        <w:rPr>
          <w:rFonts w:ascii="Times New Roman" w:hAnsi="Times New Roman" w:cs="Times New Roman"/>
          <w:sz w:val="28"/>
          <w:szCs w:val="28"/>
        </w:rPr>
        <w:t xml:space="preserve"> был вождём одного из славянских племён. Река Ока протекает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Тульской</w:t>
      </w:r>
      <w:proofErr w:type="gramEnd"/>
      <w:r>
        <w:rPr>
          <w:rFonts w:ascii="Times New Roman" w:hAnsi="Times New Roman" w:cs="Times New Roman"/>
          <w:sz w:val="28"/>
          <w:szCs w:val="28"/>
        </w:rPr>
        <w:t xml:space="preserve"> и нескольким соседним областям, а значит, </w:t>
      </w:r>
      <w:r w:rsidRPr="004B5BBB">
        <w:rPr>
          <w:rFonts w:ascii="Times New Roman" w:hAnsi="Times New Roman" w:cs="Times New Roman"/>
          <w:b/>
          <w:sz w:val="28"/>
          <w:szCs w:val="28"/>
        </w:rPr>
        <w:t>предками туляков является славянское племя вятичи.</w:t>
      </w:r>
      <w:r w:rsidR="004B5BBB" w:rsidRPr="004B5BBB">
        <w:rPr>
          <w:rFonts w:ascii="Times New Roman" w:hAnsi="Times New Roman" w:cs="Times New Roman"/>
          <w:b/>
          <w:sz w:val="28"/>
          <w:szCs w:val="28"/>
        </w:rPr>
        <w:t xml:space="preserve"> </w:t>
      </w:r>
    </w:p>
    <w:p w:rsidR="00450369" w:rsidRDefault="00450369" w:rsidP="00450369">
      <w:pPr>
        <w:spacing w:after="0"/>
        <w:jc w:val="both"/>
        <w:rPr>
          <w:rFonts w:ascii="Times New Roman" w:hAnsi="Times New Roman" w:cs="Times New Roman"/>
          <w:sz w:val="28"/>
          <w:szCs w:val="28"/>
        </w:rPr>
      </w:pPr>
      <w:r>
        <w:rPr>
          <w:rFonts w:ascii="Times New Roman" w:hAnsi="Times New Roman"/>
          <w:b/>
          <w:sz w:val="28"/>
          <w:szCs w:val="28"/>
        </w:rPr>
        <w:t xml:space="preserve">     </w:t>
      </w:r>
      <w:r w:rsidRPr="00450369">
        <w:rPr>
          <w:rFonts w:ascii="Times New Roman" w:hAnsi="Times New Roman"/>
          <w:b/>
          <w:sz w:val="28"/>
          <w:szCs w:val="28"/>
        </w:rPr>
        <w:t>Столицей</w:t>
      </w:r>
      <w:r w:rsidRPr="00046C61">
        <w:rPr>
          <w:rFonts w:ascii="Times New Roman" w:hAnsi="Times New Roman"/>
          <w:sz w:val="28"/>
          <w:szCs w:val="28"/>
        </w:rPr>
        <w:t xml:space="preserve"> славя</w:t>
      </w:r>
      <w:r>
        <w:rPr>
          <w:rFonts w:ascii="Times New Roman" w:hAnsi="Times New Roman"/>
          <w:sz w:val="28"/>
          <w:szCs w:val="28"/>
        </w:rPr>
        <w:t xml:space="preserve">нского племени вятичей был </w:t>
      </w:r>
      <w:r w:rsidRPr="00450369">
        <w:rPr>
          <w:rFonts w:ascii="Times New Roman" w:hAnsi="Times New Roman"/>
          <w:b/>
          <w:sz w:val="28"/>
          <w:szCs w:val="28"/>
        </w:rPr>
        <w:t xml:space="preserve">городок </w:t>
      </w:r>
      <w:proofErr w:type="spellStart"/>
      <w:r w:rsidRPr="00450369">
        <w:rPr>
          <w:rFonts w:ascii="Times New Roman" w:hAnsi="Times New Roman"/>
          <w:b/>
          <w:sz w:val="28"/>
          <w:szCs w:val="28"/>
        </w:rPr>
        <w:t>Дедославль</w:t>
      </w:r>
      <w:proofErr w:type="spellEnd"/>
      <w:r w:rsidRPr="00046C61">
        <w:rPr>
          <w:rFonts w:ascii="Times New Roman" w:hAnsi="Times New Roman"/>
          <w:sz w:val="28"/>
          <w:szCs w:val="28"/>
        </w:rPr>
        <w:t xml:space="preserve"> на реке </w:t>
      </w:r>
      <w:proofErr w:type="spellStart"/>
      <w:r w:rsidRPr="00046C61">
        <w:rPr>
          <w:rFonts w:ascii="Times New Roman" w:hAnsi="Times New Roman"/>
          <w:sz w:val="28"/>
          <w:szCs w:val="28"/>
        </w:rPr>
        <w:t>Шиворонь</w:t>
      </w:r>
      <w:proofErr w:type="spellEnd"/>
      <w:r w:rsidRPr="00046C61">
        <w:rPr>
          <w:rFonts w:ascii="Times New Roman" w:hAnsi="Times New Roman"/>
          <w:sz w:val="28"/>
          <w:szCs w:val="28"/>
        </w:rPr>
        <w:t xml:space="preserve"> (теперь село </w:t>
      </w:r>
      <w:proofErr w:type="spellStart"/>
      <w:r w:rsidRPr="00046C61">
        <w:rPr>
          <w:rFonts w:ascii="Times New Roman" w:hAnsi="Times New Roman"/>
          <w:sz w:val="28"/>
          <w:szCs w:val="28"/>
        </w:rPr>
        <w:t>Дедилово</w:t>
      </w:r>
      <w:proofErr w:type="spellEnd"/>
      <w:r w:rsidRPr="00046C61">
        <w:rPr>
          <w:rFonts w:ascii="Times New Roman" w:hAnsi="Times New Roman"/>
          <w:sz w:val="28"/>
          <w:szCs w:val="28"/>
        </w:rPr>
        <w:t xml:space="preserve"> Киреевского района). </w:t>
      </w:r>
      <w:r>
        <w:rPr>
          <w:rFonts w:ascii="Times New Roman" w:hAnsi="Times New Roman" w:cs="Times New Roman"/>
          <w:sz w:val="28"/>
          <w:szCs w:val="28"/>
        </w:rPr>
        <w:t>Основными занятиями у вятичей были охота, рыболовство и земледелие.</w:t>
      </w:r>
    </w:p>
    <w:p w:rsidR="00450369" w:rsidRDefault="00450369" w:rsidP="00450369">
      <w:pPr>
        <w:spacing w:after="0"/>
        <w:jc w:val="both"/>
        <w:rPr>
          <w:rFonts w:ascii="Times New Roman" w:hAnsi="Times New Roman" w:cs="Times New Roman"/>
          <w:sz w:val="28"/>
          <w:szCs w:val="28"/>
        </w:rPr>
      </w:pPr>
      <w:r>
        <w:rPr>
          <w:rFonts w:ascii="Times New Roman" w:hAnsi="Times New Roman" w:cs="Times New Roman"/>
          <w:sz w:val="28"/>
          <w:szCs w:val="28"/>
        </w:rPr>
        <w:t>Жизнь вятичей была очень сложная. Они жили в небольших посёлках по берегам рек, в селищах, городищах. Подвергаясь многочисленным нападениям кочевых племён.</w:t>
      </w:r>
    </w:p>
    <w:p w:rsidR="00450369" w:rsidRPr="00015B10" w:rsidRDefault="00450369" w:rsidP="00D7142C">
      <w:pPr>
        <w:spacing w:after="0"/>
        <w:jc w:val="both"/>
        <w:rPr>
          <w:rFonts w:ascii="Times New Roman" w:hAnsi="Times New Roman" w:cs="Times New Roman"/>
          <w:sz w:val="28"/>
        </w:rPr>
      </w:pPr>
      <w:r w:rsidRPr="00046C61">
        <w:rPr>
          <w:rFonts w:ascii="Times New Roman" w:hAnsi="Times New Roman"/>
          <w:sz w:val="28"/>
          <w:szCs w:val="28"/>
        </w:rPr>
        <w:t>В 1034 г. земля вятичей пере</w:t>
      </w:r>
      <w:r>
        <w:rPr>
          <w:rFonts w:ascii="Times New Roman" w:hAnsi="Times New Roman"/>
          <w:sz w:val="28"/>
          <w:szCs w:val="28"/>
        </w:rPr>
        <w:t>шла во владение князей Чернигов</w:t>
      </w:r>
      <w:r w:rsidRPr="00046C61">
        <w:rPr>
          <w:rFonts w:ascii="Times New Roman" w:hAnsi="Times New Roman"/>
          <w:sz w:val="28"/>
          <w:szCs w:val="28"/>
        </w:rPr>
        <w:t xml:space="preserve">ских - Олеговичей. В 1246 г. потомки князя Черниговского основали княжения </w:t>
      </w:r>
      <w:proofErr w:type="spellStart"/>
      <w:r w:rsidRPr="00046C61">
        <w:rPr>
          <w:rFonts w:ascii="Times New Roman" w:hAnsi="Times New Roman"/>
          <w:sz w:val="28"/>
          <w:szCs w:val="28"/>
        </w:rPr>
        <w:t>Одоевское</w:t>
      </w:r>
      <w:proofErr w:type="spellEnd"/>
      <w:r w:rsidRPr="00046C61">
        <w:rPr>
          <w:rFonts w:ascii="Times New Roman" w:hAnsi="Times New Roman"/>
          <w:sz w:val="28"/>
          <w:szCs w:val="28"/>
        </w:rPr>
        <w:t xml:space="preserve">, Белевское, </w:t>
      </w:r>
      <w:proofErr w:type="spellStart"/>
      <w:r w:rsidRPr="00046C61">
        <w:rPr>
          <w:rFonts w:ascii="Times New Roman" w:hAnsi="Times New Roman"/>
          <w:sz w:val="28"/>
          <w:szCs w:val="28"/>
        </w:rPr>
        <w:t>Воротынское</w:t>
      </w:r>
      <w:proofErr w:type="spellEnd"/>
      <w:r w:rsidRPr="00046C61">
        <w:rPr>
          <w:rFonts w:ascii="Times New Roman" w:hAnsi="Times New Roman"/>
          <w:sz w:val="28"/>
          <w:szCs w:val="28"/>
        </w:rPr>
        <w:t>. С 1396 по 1494 год эти земли были во владении литовских князей. В 1499 г. Иван III впервые разделил государство на наместничества.</w:t>
      </w:r>
    </w:p>
    <w:p w:rsidR="00D7142C" w:rsidRPr="00046C61" w:rsidRDefault="00450369" w:rsidP="00D7142C">
      <w:pPr>
        <w:autoSpaceDE w:val="0"/>
        <w:autoSpaceDN w:val="0"/>
        <w:adjustRightInd w:val="0"/>
        <w:spacing w:after="0"/>
        <w:jc w:val="both"/>
        <w:rPr>
          <w:rFonts w:ascii="Times New Roman" w:hAnsi="Times New Roman"/>
          <w:sz w:val="28"/>
          <w:szCs w:val="28"/>
        </w:rPr>
      </w:pPr>
      <w:r>
        <w:rPr>
          <w:rFonts w:ascii="Times New Roman" w:hAnsi="Times New Roman"/>
          <w:b/>
          <w:sz w:val="28"/>
          <w:szCs w:val="28"/>
        </w:rPr>
        <w:t xml:space="preserve">     </w:t>
      </w:r>
      <w:r w:rsidR="00D7142C" w:rsidRPr="00046C61">
        <w:rPr>
          <w:rFonts w:ascii="Times New Roman" w:hAnsi="Times New Roman"/>
          <w:sz w:val="28"/>
          <w:szCs w:val="28"/>
        </w:rPr>
        <w:t xml:space="preserve">Большая часть </w:t>
      </w:r>
      <w:r w:rsidR="00D7142C">
        <w:rPr>
          <w:rFonts w:ascii="Times New Roman" w:hAnsi="Times New Roman"/>
          <w:sz w:val="28"/>
          <w:szCs w:val="28"/>
        </w:rPr>
        <w:t>территории ны</w:t>
      </w:r>
      <w:r w:rsidR="00D7142C" w:rsidRPr="00046C61">
        <w:rPr>
          <w:rFonts w:ascii="Times New Roman" w:hAnsi="Times New Roman"/>
          <w:sz w:val="28"/>
          <w:szCs w:val="28"/>
        </w:rPr>
        <w:t>нешней Тульской области перешла в ведение Рязанской чети (по Г. Чуднову, 2000).</w:t>
      </w:r>
    </w:p>
    <w:p w:rsidR="00F94A2C" w:rsidRPr="004B5BBB" w:rsidRDefault="00F94A2C" w:rsidP="00D7142C">
      <w:pPr>
        <w:spacing w:after="0"/>
        <w:jc w:val="both"/>
        <w:rPr>
          <w:rFonts w:ascii="Times New Roman" w:hAnsi="Times New Roman" w:cs="Times New Roman"/>
          <w:b/>
          <w:sz w:val="28"/>
          <w:szCs w:val="28"/>
        </w:rPr>
      </w:pPr>
    </w:p>
    <w:p w:rsidR="004B5BBB" w:rsidRDefault="004B5BBB" w:rsidP="00F53FAA">
      <w:pPr>
        <w:spacing w:after="0"/>
        <w:jc w:val="both"/>
        <w:rPr>
          <w:rFonts w:ascii="Times New Roman" w:hAnsi="Times New Roman" w:cs="Times New Roman"/>
          <w:b/>
          <w:sz w:val="28"/>
          <w:szCs w:val="28"/>
        </w:rPr>
      </w:pPr>
    </w:p>
    <w:p w:rsidR="00450369" w:rsidRDefault="00450369" w:rsidP="00F53FAA">
      <w:pPr>
        <w:spacing w:after="0"/>
        <w:jc w:val="both"/>
        <w:rPr>
          <w:rFonts w:ascii="Times New Roman" w:hAnsi="Times New Roman" w:cs="Times New Roman"/>
          <w:b/>
          <w:sz w:val="28"/>
          <w:szCs w:val="28"/>
        </w:rPr>
      </w:pPr>
    </w:p>
    <w:p w:rsidR="00F90053" w:rsidRDefault="00F90053" w:rsidP="00F53FAA">
      <w:pPr>
        <w:spacing w:after="0"/>
        <w:jc w:val="both"/>
        <w:rPr>
          <w:rFonts w:ascii="Times New Roman" w:hAnsi="Times New Roman" w:cs="Times New Roman"/>
          <w:b/>
          <w:sz w:val="28"/>
          <w:szCs w:val="28"/>
        </w:rPr>
      </w:pPr>
    </w:p>
    <w:p w:rsidR="004B5BBB" w:rsidRPr="004B5BBB" w:rsidRDefault="004B5BBB" w:rsidP="004B5BBB">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Когда и как возник город Тула</w:t>
      </w:r>
    </w:p>
    <w:p w:rsidR="004B5BBB" w:rsidRPr="00450369" w:rsidRDefault="009F5AF6" w:rsidP="00F53FAA">
      <w:pPr>
        <w:spacing w:after="0"/>
        <w:jc w:val="both"/>
        <w:rPr>
          <w:rFonts w:ascii="Times New Roman" w:hAnsi="Times New Roman" w:cs="Times New Roman"/>
          <w:sz w:val="24"/>
          <w:szCs w:val="24"/>
        </w:rPr>
      </w:pPr>
      <w:r>
        <w:rPr>
          <w:rFonts w:ascii="Times New Roman" w:hAnsi="Times New Roman" w:cs="Times New Roman"/>
          <w:sz w:val="28"/>
          <w:szCs w:val="28"/>
        </w:rPr>
        <w:t xml:space="preserve">     Летопись сообщает, что Тула была известна ещё </w:t>
      </w:r>
      <w:r w:rsidRPr="004B5BBB">
        <w:rPr>
          <w:rFonts w:ascii="Times New Roman" w:hAnsi="Times New Roman" w:cs="Times New Roman"/>
          <w:b/>
          <w:sz w:val="28"/>
          <w:szCs w:val="28"/>
        </w:rPr>
        <w:t>в 1146 году</w:t>
      </w:r>
      <w:r>
        <w:rPr>
          <w:rFonts w:ascii="Times New Roman" w:hAnsi="Times New Roman" w:cs="Times New Roman"/>
          <w:sz w:val="28"/>
          <w:szCs w:val="28"/>
        </w:rPr>
        <w:t xml:space="preserve">, то есть почти 900 лет назад. Она </w:t>
      </w:r>
      <w:r w:rsidRPr="005E0DC5">
        <w:rPr>
          <w:rFonts w:ascii="Times New Roman" w:hAnsi="Times New Roman" w:cs="Times New Roman"/>
          <w:b/>
          <w:sz w:val="28"/>
          <w:szCs w:val="28"/>
        </w:rPr>
        <w:t xml:space="preserve">стояла на речке </w:t>
      </w:r>
      <w:proofErr w:type="spellStart"/>
      <w:r w:rsidRPr="005E0DC5">
        <w:rPr>
          <w:rFonts w:ascii="Times New Roman" w:hAnsi="Times New Roman" w:cs="Times New Roman"/>
          <w:b/>
          <w:sz w:val="28"/>
          <w:szCs w:val="28"/>
        </w:rPr>
        <w:t>Тулице</w:t>
      </w:r>
      <w:proofErr w:type="spellEnd"/>
      <w:r>
        <w:rPr>
          <w:rFonts w:ascii="Times New Roman" w:hAnsi="Times New Roman" w:cs="Times New Roman"/>
          <w:sz w:val="28"/>
          <w:szCs w:val="28"/>
        </w:rPr>
        <w:t xml:space="preserve">, неподалёку от впадения её в реку </w:t>
      </w:r>
      <w:proofErr w:type="spellStart"/>
      <w:r>
        <w:rPr>
          <w:rFonts w:ascii="Times New Roman" w:hAnsi="Times New Roman" w:cs="Times New Roman"/>
          <w:sz w:val="28"/>
          <w:szCs w:val="28"/>
        </w:rPr>
        <w:t>Упу</w:t>
      </w:r>
      <w:proofErr w:type="spellEnd"/>
      <w:r>
        <w:rPr>
          <w:rFonts w:ascii="Times New Roman" w:hAnsi="Times New Roman" w:cs="Times New Roman"/>
          <w:sz w:val="28"/>
          <w:szCs w:val="28"/>
        </w:rPr>
        <w:t xml:space="preserve">. </w:t>
      </w:r>
      <w:r w:rsidRPr="00450369">
        <w:rPr>
          <w:rFonts w:ascii="Times New Roman" w:hAnsi="Times New Roman" w:cs="Times New Roman"/>
          <w:sz w:val="24"/>
          <w:szCs w:val="24"/>
        </w:rPr>
        <w:t xml:space="preserve">Но подробных сведений о том, где именно располагалась Тула того времени, был ли это крупный город или небольшое поселение, в летописях и древних книгах не найдено. Да и археологи пока не обнаружили в Туле следы древнего городища </w:t>
      </w:r>
      <w:r w:rsidRPr="00450369">
        <w:rPr>
          <w:rFonts w:ascii="Times New Roman" w:hAnsi="Times New Roman" w:cs="Times New Roman"/>
          <w:sz w:val="24"/>
          <w:szCs w:val="24"/>
          <w:lang w:val="en-US"/>
        </w:rPr>
        <w:t>XII</w:t>
      </w:r>
      <w:r w:rsidRPr="00450369">
        <w:rPr>
          <w:rFonts w:ascii="Times New Roman" w:hAnsi="Times New Roman" w:cs="Times New Roman"/>
          <w:sz w:val="24"/>
          <w:szCs w:val="24"/>
        </w:rPr>
        <w:t xml:space="preserve"> века.</w:t>
      </w:r>
    </w:p>
    <w:p w:rsidR="009F5AF6" w:rsidRPr="00207657" w:rsidRDefault="005E0DC5"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Н</w:t>
      </w:r>
      <w:r w:rsidR="009F5AF6">
        <w:rPr>
          <w:rFonts w:ascii="Times New Roman" w:hAnsi="Times New Roman" w:cs="Times New Roman"/>
          <w:sz w:val="28"/>
          <w:szCs w:val="28"/>
        </w:rPr>
        <w:t xml:space="preserve">есколько лет назад тульские археологи проводили раскопки в 30 километрах от Тулы у села </w:t>
      </w:r>
      <w:proofErr w:type="spellStart"/>
      <w:r w:rsidR="009F5AF6">
        <w:rPr>
          <w:rFonts w:ascii="Times New Roman" w:hAnsi="Times New Roman" w:cs="Times New Roman"/>
          <w:sz w:val="28"/>
          <w:szCs w:val="28"/>
        </w:rPr>
        <w:t>Торхова</w:t>
      </w:r>
      <w:proofErr w:type="spellEnd"/>
      <w:r w:rsidR="009F5AF6">
        <w:rPr>
          <w:rFonts w:ascii="Times New Roman" w:hAnsi="Times New Roman" w:cs="Times New Roman"/>
          <w:sz w:val="28"/>
          <w:szCs w:val="28"/>
        </w:rPr>
        <w:t xml:space="preserve"> и там обнаружили достаточно большое </w:t>
      </w:r>
      <w:r w:rsidR="009F5AF6" w:rsidRPr="004B5BBB">
        <w:rPr>
          <w:rFonts w:ascii="Times New Roman" w:hAnsi="Times New Roman" w:cs="Times New Roman"/>
          <w:b/>
          <w:sz w:val="28"/>
          <w:szCs w:val="28"/>
        </w:rPr>
        <w:t>древнее городище</w:t>
      </w:r>
      <w:r w:rsidR="009F5AF6">
        <w:rPr>
          <w:rFonts w:ascii="Times New Roman" w:hAnsi="Times New Roman" w:cs="Times New Roman"/>
          <w:sz w:val="28"/>
          <w:szCs w:val="28"/>
        </w:rPr>
        <w:t xml:space="preserve">, возникшее примерно в X – XII </w:t>
      </w:r>
      <w:r w:rsidR="009F5AF6" w:rsidRPr="009F5AF6">
        <w:rPr>
          <w:rFonts w:ascii="Times New Roman" w:hAnsi="Times New Roman" w:cs="Times New Roman"/>
          <w:sz w:val="28"/>
          <w:szCs w:val="28"/>
        </w:rPr>
        <w:t>веках.</w:t>
      </w:r>
      <w:r w:rsidR="009F5AF6">
        <w:rPr>
          <w:rFonts w:ascii="Times New Roman" w:hAnsi="Times New Roman" w:cs="Times New Roman"/>
          <w:sz w:val="28"/>
          <w:szCs w:val="28"/>
        </w:rPr>
        <w:t xml:space="preserve"> Вполне вероятно, что </w:t>
      </w:r>
      <w:proofErr w:type="gramStart"/>
      <w:r w:rsidR="009F5AF6">
        <w:rPr>
          <w:rFonts w:ascii="Times New Roman" w:hAnsi="Times New Roman" w:cs="Times New Roman"/>
          <w:sz w:val="28"/>
          <w:szCs w:val="28"/>
        </w:rPr>
        <w:t>ими было найдено месторасположение древней Тулы и Тула</w:t>
      </w:r>
      <w:r w:rsidR="00E24C49">
        <w:rPr>
          <w:rFonts w:ascii="Times New Roman" w:hAnsi="Times New Roman" w:cs="Times New Roman"/>
          <w:sz w:val="28"/>
          <w:szCs w:val="28"/>
        </w:rPr>
        <w:t xml:space="preserve"> была</w:t>
      </w:r>
      <w:proofErr w:type="gramEnd"/>
      <w:r w:rsidR="009F5AF6">
        <w:rPr>
          <w:rFonts w:ascii="Times New Roman" w:hAnsi="Times New Roman" w:cs="Times New Roman"/>
          <w:sz w:val="28"/>
          <w:szCs w:val="28"/>
        </w:rPr>
        <w:t xml:space="preserve"> </w:t>
      </w:r>
      <w:r w:rsidR="00E24C49">
        <w:rPr>
          <w:rFonts w:ascii="Times New Roman" w:hAnsi="Times New Roman" w:cs="Times New Roman"/>
          <w:sz w:val="28"/>
          <w:szCs w:val="28"/>
        </w:rPr>
        <w:t xml:space="preserve"> «кочующим» городом. Сначала он мог быть основан там, где сейчас находится село </w:t>
      </w:r>
      <w:proofErr w:type="spellStart"/>
      <w:r w:rsidR="00E24C49">
        <w:rPr>
          <w:rFonts w:ascii="Times New Roman" w:hAnsi="Times New Roman" w:cs="Times New Roman"/>
          <w:sz w:val="28"/>
          <w:szCs w:val="28"/>
        </w:rPr>
        <w:t>Торхово</w:t>
      </w:r>
      <w:proofErr w:type="spellEnd"/>
      <w:r w:rsidR="00E24C49">
        <w:rPr>
          <w:rFonts w:ascii="Times New Roman" w:hAnsi="Times New Roman" w:cs="Times New Roman"/>
          <w:sz w:val="28"/>
          <w:szCs w:val="28"/>
        </w:rPr>
        <w:t xml:space="preserve">, а когда </w:t>
      </w:r>
      <w:proofErr w:type="spellStart"/>
      <w:r w:rsidR="00E24C49">
        <w:rPr>
          <w:rFonts w:ascii="Times New Roman" w:hAnsi="Times New Roman" w:cs="Times New Roman"/>
          <w:sz w:val="28"/>
          <w:szCs w:val="28"/>
        </w:rPr>
        <w:t>торховское</w:t>
      </w:r>
      <w:proofErr w:type="spellEnd"/>
      <w:r w:rsidR="00E24C49">
        <w:rPr>
          <w:rFonts w:ascii="Times New Roman" w:hAnsi="Times New Roman" w:cs="Times New Roman"/>
          <w:sz w:val="28"/>
          <w:szCs w:val="28"/>
        </w:rPr>
        <w:t xml:space="preserve"> городище было разрушено, Тула могла «перекочевать» на её нынешнее место. Но это ещё предстоит окончательно доказать или опровергнуть нынешним или будущим археологам и историкам. </w:t>
      </w:r>
    </w:p>
    <w:p w:rsidR="00207657" w:rsidRPr="00046C61" w:rsidRDefault="00207657" w:rsidP="002076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42C0">
        <w:rPr>
          <w:rFonts w:ascii="Times New Roman" w:hAnsi="Times New Roman"/>
          <w:b/>
          <w:sz w:val="28"/>
          <w:szCs w:val="28"/>
        </w:rPr>
        <w:t>18 декабря 1708 г. Петр I</w:t>
      </w:r>
      <w:r w:rsidRPr="00046C61">
        <w:rPr>
          <w:rFonts w:ascii="Times New Roman" w:hAnsi="Times New Roman"/>
          <w:sz w:val="28"/>
          <w:szCs w:val="28"/>
        </w:rPr>
        <w:t xml:space="preserve"> издал указ о разделении России на 18 губерний. </w:t>
      </w:r>
      <w:r w:rsidRPr="009942C0">
        <w:rPr>
          <w:rFonts w:ascii="Times New Roman" w:hAnsi="Times New Roman"/>
          <w:b/>
          <w:sz w:val="28"/>
          <w:szCs w:val="28"/>
        </w:rPr>
        <w:t>Тула</w:t>
      </w:r>
      <w:r w:rsidRPr="00046C61">
        <w:rPr>
          <w:rFonts w:ascii="Times New Roman" w:hAnsi="Times New Roman"/>
          <w:sz w:val="28"/>
          <w:szCs w:val="28"/>
        </w:rPr>
        <w:t xml:space="preserve"> при этом получила </w:t>
      </w:r>
      <w:r w:rsidRPr="009942C0">
        <w:rPr>
          <w:rFonts w:ascii="Times New Roman" w:hAnsi="Times New Roman"/>
          <w:b/>
          <w:sz w:val="28"/>
          <w:szCs w:val="28"/>
        </w:rPr>
        <w:t>статус провинциального города Московской</w:t>
      </w:r>
      <w:r w:rsidRPr="00046C61">
        <w:rPr>
          <w:rFonts w:ascii="Times New Roman" w:hAnsi="Times New Roman"/>
          <w:sz w:val="28"/>
          <w:szCs w:val="28"/>
        </w:rPr>
        <w:t xml:space="preserve"> </w:t>
      </w:r>
      <w:r w:rsidRPr="009942C0">
        <w:rPr>
          <w:rFonts w:ascii="Times New Roman" w:hAnsi="Times New Roman"/>
          <w:b/>
          <w:sz w:val="28"/>
          <w:szCs w:val="28"/>
        </w:rPr>
        <w:t>губернии</w:t>
      </w:r>
      <w:r w:rsidRPr="00046C61">
        <w:rPr>
          <w:rFonts w:ascii="Times New Roman" w:hAnsi="Times New Roman"/>
          <w:sz w:val="28"/>
          <w:szCs w:val="28"/>
        </w:rPr>
        <w:t>. С 1708 по 1719 гг. административное деление России несколько раз менялось.</w:t>
      </w:r>
    </w:p>
    <w:p w:rsidR="00207657" w:rsidRPr="00046C61" w:rsidRDefault="00207657" w:rsidP="002076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42C0">
        <w:rPr>
          <w:rFonts w:ascii="Times New Roman" w:hAnsi="Times New Roman"/>
          <w:b/>
          <w:sz w:val="28"/>
          <w:szCs w:val="28"/>
        </w:rPr>
        <w:t>16-24 декабря 1777 г. по указу Екатерины II</w:t>
      </w:r>
      <w:r w:rsidRPr="00046C61">
        <w:rPr>
          <w:rFonts w:ascii="Times New Roman" w:hAnsi="Times New Roman"/>
          <w:sz w:val="28"/>
          <w:szCs w:val="28"/>
        </w:rPr>
        <w:t xml:space="preserve"> произошло открытие </w:t>
      </w:r>
      <w:r w:rsidRPr="009942C0">
        <w:rPr>
          <w:rFonts w:ascii="Times New Roman" w:hAnsi="Times New Roman"/>
          <w:b/>
          <w:sz w:val="28"/>
          <w:szCs w:val="28"/>
        </w:rPr>
        <w:t>Тульского наместничества</w:t>
      </w:r>
      <w:r w:rsidRPr="00046C61">
        <w:rPr>
          <w:rFonts w:ascii="Times New Roman" w:hAnsi="Times New Roman"/>
          <w:sz w:val="28"/>
          <w:szCs w:val="28"/>
        </w:rPr>
        <w:t xml:space="preserve">. В составе наместничества были определены </w:t>
      </w:r>
      <w:r w:rsidRPr="009942C0">
        <w:rPr>
          <w:rFonts w:ascii="Times New Roman" w:hAnsi="Times New Roman"/>
          <w:b/>
          <w:sz w:val="28"/>
          <w:szCs w:val="28"/>
        </w:rPr>
        <w:t>12 уездов</w:t>
      </w:r>
      <w:r w:rsidRPr="00046C61">
        <w:rPr>
          <w:rFonts w:ascii="Times New Roman" w:hAnsi="Times New Roman"/>
          <w:sz w:val="28"/>
          <w:szCs w:val="28"/>
        </w:rPr>
        <w:t xml:space="preserve">: Тульский, Алексинский, Белевский, </w:t>
      </w:r>
      <w:proofErr w:type="spellStart"/>
      <w:r w:rsidRPr="00046C61">
        <w:rPr>
          <w:rFonts w:ascii="Times New Roman" w:hAnsi="Times New Roman"/>
          <w:sz w:val="28"/>
          <w:szCs w:val="28"/>
        </w:rPr>
        <w:t>Веневский</w:t>
      </w:r>
      <w:proofErr w:type="spellEnd"/>
      <w:r w:rsidRPr="00046C61">
        <w:rPr>
          <w:rFonts w:ascii="Times New Roman" w:hAnsi="Times New Roman"/>
          <w:sz w:val="28"/>
          <w:szCs w:val="28"/>
        </w:rPr>
        <w:t xml:space="preserve">, Одоевский, Каширский, </w:t>
      </w:r>
      <w:proofErr w:type="spellStart"/>
      <w:r w:rsidRPr="00046C61">
        <w:rPr>
          <w:rFonts w:ascii="Times New Roman" w:hAnsi="Times New Roman"/>
          <w:sz w:val="28"/>
          <w:szCs w:val="28"/>
        </w:rPr>
        <w:t>Крапивенский</w:t>
      </w:r>
      <w:proofErr w:type="spellEnd"/>
      <w:r w:rsidRPr="00046C61">
        <w:rPr>
          <w:rFonts w:ascii="Times New Roman" w:hAnsi="Times New Roman"/>
          <w:sz w:val="28"/>
          <w:szCs w:val="28"/>
        </w:rPr>
        <w:t xml:space="preserve">, </w:t>
      </w:r>
      <w:proofErr w:type="spellStart"/>
      <w:r w:rsidRPr="00046C61">
        <w:rPr>
          <w:rFonts w:ascii="Times New Roman" w:hAnsi="Times New Roman"/>
          <w:sz w:val="28"/>
          <w:szCs w:val="28"/>
        </w:rPr>
        <w:t>Епифанский</w:t>
      </w:r>
      <w:proofErr w:type="spellEnd"/>
      <w:r w:rsidRPr="00046C61">
        <w:rPr>
          <w:rFonts w:ascii="Times New Roman" w:hAnsi="Times New Roman"/>
          <w:sz w:val="28"/>
          <w:szCs w:val="28"/>
        </w:rPr>
        <w:t xml:space="preserve">, </w:t>
      </w:r>
      <w:proofErr w:type="spellStart"/>
      <w:r w:rsidRPr="00046C61">
        <w:rPr>
          <w:rFonts w:ascii="Times New Roman" w:hAnsi="Times New Roman"/>
          <w:sz w:val="28"/>
          <w:szCs w:val="28"/>
        </w:rPr>
        <w:t>Чернский</w:t>
      </w:r>
      <w:proofErr w:type="spellEnd"/>
      <w:r w:rsidRPr="00046C61">
        <w:rPr>
          <w:rFonts w:ascii="Times New Roman" w:hAnsi="Times New Roman"/>
          <w:sz w:val="28"/>
          <w:szCs w:val="28"/>
        </w:rPr>
        <w:t xml:space="preserve">, </w:t>
      </w:r>
      <w:proofErr w:type="spellStart"/>
      <w:r w:rsidRPr="00046C61">
        <w:rPr>
          <w:rFonts w:ascii="Times New Roman" w:hAnsi="Times New Roman"/>
          <w:sz w:val="28"/>
          <w:szCs w:val="28"/>
        </w:rPr>
        <w:t>Ефремовски</w:t>
      </w:r>
      <w:r>
        <w:rPr>
          <w:rFonts w:ascii="Times New Roman" w:hAnsi="Times New Roman"/>
          <w:sz w:val="28"/>
          <w:szCs w:val="28"/>
        </w:rPr>
        <w:t>й</w:t>
      </w:r>
      <w:proofErr w:type="spellEnd"/>
      <w:r>
        <w:rPr>
          <w:rFonts w:ascii="Times New Roman" w:hAnsi="Times New Roman"/>
          <w:sz w:val="28"/>
          <w:szCs w:val="28"/>
        </w:rPr>
        <w:t>, Ново-</w:t>
      </w:r>
      <w:proofErr w:type="spellStart"/>
      <w:r>
        <w:rPr>
          <w:rFonts w:ascii="Times New Roman" w:hAnsi="Times New Roman"/>
          <w:sz w:val="28"/>
          <w:szCs w:val="28"/>
        </w:rPr>
        <w:t>сильский</w:t>
      </w:r>
      <w:proofErr w:type="spellEnd"/>
      <w:r>
        <w:rPr>
          <w:rFonts w:ascii="Times New Roman" w:hAnsi="Times New Roman"/>
          <w:sz w:val="28"/>
          <w:szCs w:val="28"/>
        </w:rPr>
        <w:t>, Богородицкий.</w:t>
      </w:r>
    </w:p>
    <w:p w:rsidR="00207657" w:rsidRPr="00046C61" w:rsidRDefault="00207657" w:rsidP="002076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9942C0">
        <w:rPr>
          <w:rFonts w:ascii="Times New Roman" w:hAnsi="Times New Roman"/>
          <w:b/>
          <w:sz w:val="28"/>
          <w:szCs w:val="28"/>
        </w:rPr>
        <w:t>В 1797 г</w:t>
      </w:r>
      <w:r w:rsidRPr="00046C61">
        <w:rPr>
          <w:rFonts w:ascii="Times New Roman" w:hAnsi="Times New Roman"/>
          <w:sz w:val="28"/>
          <w:szCs w:val="28"/>
        </w:rPr>
        <w:t xml:space="preserve">., в царствование Павла I, все </w:t>
      </w:r>
      <w:r w:rsidRPr="009942C0">
        <w:rPr>
          <w:rFonts w:ascii="Times New Roman" w:hAnsi="Times New Roman"/>
          <w:b/>
          <w:sz w:val="28"/>
          <w:szCs w:val="28"/>
        </w:rPr>
        <w:t xml:space="preserve">наместничества </w:t>
      </w:r>
      <w:r w:rsidRPr="00046C61">
        <w:rPr>
          <w:rFonts w:ascii="Times New Roman" w:hAnsi="Times New Roman"/>
          <w:sz w:val="28"/>
          <w:szCs w:val="28"/>
        </w:rPr>
        <w:t xml:space="preserve">были </w:t>
      </w:r>
      <w:r w:rsidRPr="009942C0">
        <w:rPr>
          <w:rFonts w:ascii="Times New Roman" w:hAnsi="Times New Roman"/>
          <w:sz w:val="28"/>
          <w:szCs w:val="28"/>
          <w:u w:val="single"/>
        </w:rPr>
        <w:t>пере</w:t>
      </w:r>
      <w:r w:rsidRPr="009942C0">
        <w:rPr>
          <w:rFonts w:ascii="Times New Roman" w:hAnsi="Times New Roman"/>
          <w:sz w:val="28"/>
          <w:szCs w:val="28"/>
          <w:u w:val="single"/>
        </w:rPr>
        <w:softHyphen/>
        <w:t>именованы</w:t>
      </w:r>
      <w:r w:rsidRPr="00046C61">
        <w:rPr>
          <w:rFonts w:ascii="Times New Roman" w:hAnsi="Times New Roman"/>
          <w:sz w:val="28"/>
          <w:szCs w:val="28"/>
        </w:rPr>
        <w:t xml:space="preserve"> </w:t>
      </w:r>
      <w:r w:rsidRPr="009942C0">
        <w:rPr>
          <w:rFonts w:ascii="Times New Roman" w:hAnsi="Times New Roman"/>
          <w:b/>
          <w:sz w:val="28"/>
          <w:szCs w:val="28"/>
        </w:rPr>
        <w:t>в губернии</w:t>
      </w:r>
      <w:r w:rsidRPr="00046C61">
        <w:rPr>
          <w:rFonts w:ascii="Times New Roman" w:hAnsi="Times New Roman"/>
          <w:sz w:val="28"/>
          <w:szCs w:val="28"/>
        </w:rPr>
        <w:t>. Вплоть до 1917 г. изменения губернского деления России существенно не касались нашего региона.</w:t>
      </w:r>
    </w:p>
    <w:p w:rsidR="00207657" w:rsidRPr="00046C61" w:rsidRDefault="00207657" w:rsidP="002076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46C61">
        <w:rPr>
          <w:rFonts w:ascii="Times New Roman" w:hAnsi="Times New Roman"/>
          <w:sz w:val="28"/>
          <w:szCs w:val="28"/>
        </w:rPr>
        <w:t>В 1917 г. общая площадь Тульской губернии составляла 30 915 км</w:t>
      </w:r>
      <w:proofErr w:type="gramStart"/>
      <w:r w:rsidRPr="00046C61">
        <w:rPr>
          <w:rFonts w:ascii="Times New Roman" w:hAnsi="Times New Roman"/>
          <w:sz w:val="28"/>
          <w:szCs w:val="28"/>
        </w:rPr>
        <w:t>2</w:t>
      </w:r>
      <w:proofErr w:type="gramEnd"/>
      <w:r w:rsidRPr="00046C61">
        <w:rPr>
          <w:rFonts w:ascii="Times New Roman" w:hAnsi="Times New Roman"/>
          <w:sz w:val="28"/>
          <w:szCs w:val="28"/>
        </w:rPr>
        <w:t>, на ее территории проживало 2 027 417 человек.</w:t>
      </w:r>
    </w:p>
    <w:p w:rsidR="009942C0" w:rsidRDefault="00207657" w:rsidP="0020765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46C61">
        <w:rPr>
          <w:rFonts w:ascii="Times New Roman" w:hAnsi="Times New Roman"/>
          <w:sz w:val="28"/>
          <w:szCs w:val="28"/>
        </w:rPr>
        <w:t xml:space="preserve">Значительные изменения в административном делении губернии были произведены в первые годы после революции. Среди самых крупных изменений следует назвать передачу Каширского уезда в состав Московской губернии (в 1923 г.) и Новосильского уезда в Орловскую губернию (в 1925г.). </w:t>
      </w:r>
      <w:r w:rsidRPr="009942C0">
        <w:rPr>
          <w:rFonts w:ascii="Times New Roman" w:hAnsi="Times New Roman"/>
          <w:b/>
          <w:sz w:val="28"/>
          <w:szCs w:val="28"/>
        </w:rPr>
        <w:t>В 1929 г. Тульская губерния</w:t>
      </w:r>
      <w:r w:rsidRPr="00046C61">
        <w:rPr>
          <w:rFonts w:ascii="Times New Roman" w:hAnsi="Times New Roman"/>
          <w:sz w:val="28"/>
          <w:szCs w:val="28"/>
        </w:rPr>
        <w:t xml:space="preserve"> </w:t>
      </w:r>
      <w:r w:rsidRPr="009942C0">
        <w:rPr>
          <w:rFonts w:ascii="Times New Roman" w:hAnsi="Times New Roman"/>
          <w:sz w:val="28"/>
          <w:szCs w:val="28"/>
          <w:u w:val="single"/>
        </w:rPr>
        <w:t>теряет самостоятельность и становится</w:t>
      </w:r>
      <w:r w:rsidRPr="00046C61">
        <w:rPr>
          <w:rFonts w:ascii="Times New Roman" w:hAnsi="Times New Roman"/>
          <w:sz w:val="28"/>
          <w:szCs w:val="28"/>
        </w:rPr>
        <w:t xml:space="preserve"> </w:t>
      </w:r>
      <w:r w:rsidRPr="009942C0">
        <w:rPr>
          <w:rFonts w:ascii="Times New Roman" w:hAnsi="Times New Roman"/>
          <w:b/>
          <w:sz w:val="28"/>
          <w:szCs w:val="28"/>
        </w:rPr>
        <w:t>Тульским округом</w:t>
      </w:r>
      <w:r>
        <w:rPr>
          <w:rFonts w:ascii="Times New Roman" w:hAnsi="Times New Roman"/>
          <w:sz w:val="28"/>
          <w:szCs w:val="28"/>
        </w:rPr>
        <w:t xml:space="preserve"> </w:t>
      </w:r>
      <w:r w:rsidRPr="009942C0">
        <w:rPr>
          <w:rFonts w:ascii="Times New Roman" w:hAnsi="Times New Roman"/>
          <w:sz w:val="28"/>
          <w:szCs w:val="28"/>
          <w:u w:val="single"/>
        </w:rPr>
        <w:t>Московской губернии.</w:t>
      </w:r>
      <w:r w:rsidRPr="00046C61">
        <w:rPr>
          <w:rFonts w:ascii="Times New Roman" w:hAnsi="Times New Roman"/>
          <w:sz w:val="28"/>
          <w:szCs w:val="28"/>
        </w:rPr>
        <w:t xml:space="preserve"> К этому округу отходят п</w:t>
      </w:r>
      <w:r w:rsidR="009942C0">
        <w:rPr>
          <w:rFonts w:ascii="Times New Roman" w:hAnsi="Times New Roman"/>
          <w:sz w:val="28"/>
          <w:szCs w:val="28"/>
        </w:rPr>
        <w:t>римыкающие уезды Рязанской и Ка</w:t>
      </w:r>
      <w:r w:rsidRPr="00046C61">
        <w:rPr>
          <w:rFonts w:ascii="Times New Roman" w:hAnsi="Times New Roman"/>
          <w:sz w:val="28"/>
          <w:szCs w:val="28"/>
        </w:rPr>
        <w:t>лужской губерний.</w:t>
      </w:r>
    </w:p>
    <w:p w:rsidR="00207657" w:rsidRPr="009942C0" w:rsidRDefault="009942C0" w:rsidP="00207657">
      <w:pPr>
        <w:autoSpaceDE w:val="0"/>
        <w:autoSpaceDN w:val="0"/>
        <w:adjustRightInd w:val="0"/>
        <w:spacing w:after="0" w:line="240" w:lineRule="auto"/>
        <w:jc w:val="both"/>
        <w:rPr>
          <w:rFonts w:ascii="Times New Roman" w:hAnsi="Times New Roman"/>
          <w:b/>
          <w:sz w:val="32"/>
          <w:szCs w:val="32"/>
        </w:rPr>
      </w:pPr>
      <w:r>
        <w:rPr>
          <w:rFonts w:ascii="Times New Roman" w:hAnsi="Times New Roman"/>
          <w:sz w:val="28"/>
          <w:szCs w:val="28"/>
        </w:rPr>
        <w:t xml:space="preserve">     </w:t>
      </w:r>
      <w:r w:rsidR="00207657" w:rsidRPr="00046C61">
        <w:rPr>
          <w:rFonts w:ascii="Times New Roman" w:hAnsi="Times New Roman"/>
          <w:sz w:val="28"/>
          <w:szCs w:val="28"/>
        </w:rPr>
        <w:t xml:space="preserve"> </w:t>
      </w:r>
      <w:r w:rsidR="00207657" w:rsidRPr="009942C0">
        <w:rPr>
          <w:rFonts w:ascii="Times New Roman" w:hAnsi="Times New Roman"/>
          <w:b/>
          <w:sz w:val="32"/>
          <w:szCs w:val="32"/>
        </w:rPr>
        <w:t xml:space="preserve">Как самостоятельная единица Тульская область существует с 1937 г. </w:t>
      </w:r>
    </w:p>
    <w:p w:rsidR="00207657" w:rsidRPr="009942C0" w:rsidRDefault="00207657" w:rsidP="00207657">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Pr="00046C61">
        <w:rPr>
          <w:rFonts w:ascii="Times New Roman" w:hAnsi="Times New Roman"/>
          <w:sz w:val="28"/>
          <w:szCs w:val="28"/>
        </w:rPr>
        <w:t>После дальнейшей реорганизации и упразднения ряда районов в 1967 г. в Тульской области было закр</w:t>
      </w:r>
      <w:r>
        <w:rPr>
          <w:rFonts w:ascii="Times New Roman" w:hAnsi="Times New Roman"/>
          <w:sz w:val="28"/>
          <w:szCs w:val="28"/>
        </w:rPr>
        <w:t xml:space="preserve">еплено </w:t>
      </w:r>
      <w:r w:rsidRPr="009942C0">
        <w:rPr>
          <w:rFonts w:ascii="Times New Roman" w:hAnsi="Times New Roman"/>
          <w:b/>
          <w:sz w:val="28"/>
          <w:szCs w:val="28"/>
        </w:rPr>
        <w:t>23 района</w:t>
      </w:r>
      <w:r>
        <w:rPr>
          <w:rFonts w:ascii="Times New Roman" w:hAnsi="Times New Roman"/>
          <w:sz w:val="28"/>
          <w:szCs w:val="28"/>
        </w:rPr>
        <w:t xml:space="preserve"> </w:t>
      </w:r>
      <w:r w:rsidRPr="009942C0">
        <w:rPr>
          <w:rFonts w:ascii="Times New Roman" w:hAnsi="Times New Roman"/>
          <w:sz w:val="28"/>
          <w:szCs w:val="28"/>
          <w:u w:val="single"/>
        </w:rPr>
        <w:t>с девятью городами областного подчинения.</w:t>
      </w:r>
    </w:p>
    <w:p w:rsidR="00207657" w:rsidRPr="00450369" w:rsidRDefault="00207657" w:rsidP="00207657">
      <w:pPr>
        <w:autoSpaceDE w:val="0"/>
        <w:autoSpaceDN w:val="0"/>
        <w:adjustRightInd w:val="0"/>
        <w:spacing w:after="0" w:line="240" w:lineRule="auto"/>
        <w:jc w:val="both"/>
        <w:rPr>
          <w:rFonts w:ascii="Times New Roman" w:hAnsi="Times New Roman"/>
          <w:sz w:val="24"/>
          <w:szCs w:val="24"/>
        </w:rPr>
      </w:pPr>
      <w:r w:rsidRPr="00450369">
        <w:rPr>
          <w:rFonts w:ascii="Times New Roman" w:hAnsi="Times New Roman"/>
          <w:sz w:val="24"/>
          <w:szCs w:val="24"/>
        </w:rPr>
        <w:t xml:space="preserve">     Основной целью изменений административных границ было приведение их в соответствие с реальными историческими и географическими связями.</w:t>
      </w:r>
    </w:p>
    <w:p w:rsidR="003C2424" w:rsidRPr="004B5BBB" w:rsidRDefault="003C2424" w:rsidP="003C2424">
      <w:pPr>
        <w:spacing w:after="0"/>
        <w:jc w:val="center"/>
        <w:rPr>
          <w:rFonts w:ascii="Times New Roman" w:hAnsi="Times New Roman" w:cs="Times New Roman"/>
          <w:b/>
          <w:sz w:val="28"/>
          <w:szCs w:val="28"/>
        </w:rPr>
      </w:pPr>
      <w:r w:rsidRPr="004B5BBB">
        <w:rPr>
          <w:rFonts w:ascii="Times New Roman" w:hAnsi="Times New Roman" w:cs="Times New Roman"/>
          <w:b/>
          <w:sz w:val="28"/>
          <w:szCs w:val="28"/>
        </w:rPr>
        <w:lastRenderedPageBreak/>
        <w:t>Жизнь</w:t>
      </w:r>
      <w:r w:rsidR="004B5BBB">
        <w:rPr>
          <w:rFonts w:ascii="Times New Roman" w:hAnsi="Times New Roman" w:cs="Times New Roman"/>
          <w:b/>
          <w:sz w:val="28"/>
          <w:szCs w:val="28"/>
        </w:rPr>
        <w:t xml:space="preserve"> и быт населения Тульского края</w:t>
      </w:r>
    </w:p>
    <w:p w:rsidR="003C2424" w:rsidRPr="004B5BBB" w:rsidRDefault="004B5BBB" w:rsidP="003C2424">
      <w:pPr>
        <w:spacing w:after="0"/>
        <w:jc w:val="center"/>
        <w:rPr>
          <w:rFonts w:ascii="Times New Roman" w:hAnsi="Times New Roman" w:cs="Times New Roman"/>
          <w:b/>
          <w:i/>
          <w:sz w:val="28"/>
          <w:szCs w:val="28"/>
        </w:rPr>
      </w:pPr>
      <w:r>
        <w:rPr>
          <w:rFonts w:ascii="Times New Roman" w:hAnsi="Times New Roman" w:cs="Times New Roman"/>
          <w:b/>
          <w:i/>
          <w:sz w:val="28"/>
          <w:szCs w:val="28"/>
        </w:rPr>
        <w:t>Дом</w:t>
      </w:r>
    </w:p>
    <w:p w:rsidR="00A46939" w:rsidRDefault="003C2424"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22188">
        <w:rPr>
          <w:rFonts w:ascii="Times New Roman" w:hAnsi="Times New Roman" w:cs="Times New Roman"/>
          <w:sz w:val="28"/>
          <w:szCs w:val="28"/>
        </w:rPr>
        <w:t xml:space="preserve">Представьте себе, что мы с вами перенеслись на 500 лет назад, и вместо современного города с большими домами, автобусами, троллейбусами мы бы увидели совсем другой город за высокими стенами на берегу реки </w:t>
      </w:r>
      <w:proofErr w:type="spellStart"/>
      <w:r w:rsidR="00E22188">
        <w:rPr>
          <w:rFonts w:ascii="Times New Roman" w:hAnsi="Times New Roman" w:cs="Times New Roman"/>
          <w:sz w:val="28"/>
          <w:szCs w:val="28"/>
        </w:rPr>
        <w:t>Упы</w:t>
      </w:r>
      <w:proofErr w:type="spellEnd"/>
      <w:r w:rsidR="00E22188">
        <w:rPr>
          <w:rFonts w:ascii="Times New Roman" w:hAnsi="Times New Roman" w:cs="Times New Roman"/>
          <w:sz w:val="28"/>
          <w:szCs w:val="28"/>
        </w:rPr>
        <w:t xml:space="preserve">, а вокруг дремучие леса и болота. Город тот назывался Тулой, и весь он размещался внутри прочных стен. Это и был наш город-крепость – кремль. Внутри кремля в те давние времена было много всяких строений: двор воеводы, канцелярия или «приказная изба», «губная изба» или уголовный суд, </w:t>
      </w:r>
      <w:proofErr w:type="spellStart"/>
      <w:r w:rsidR="00E22188">
        <w:rPr>
          <w:rFonts w:ascii="Times New Roman" w:hAnsi="Times New Roman" w:cs="Times New Roman"/>
          <w:sz w:val="28"/>
          <w:szCs w:val="28"/>
        </w:rPr>
        <w:t>богодельня</w:t>
      </w:r>
      <w:proofErr w:type="spellEnd"/>
      <w:r w:rsidR="00E22188">
        <w:rPr>
          <w:rFonts w:ascii="Times New Roman" w:hAnsi="Times New Roman" w:cs="Times New Roman"/>
          <w:sz w:val="28"/>
          <w:szCs w:val="28"/>
        </w:rPr>
        <w:t xml:space="preserve"> для нищих и убогих и более 100 осадных дворов, то есть домов, где при осаде прятались люди, которые жили за стенами кремля.</w:t>
      </w:r>
    </w:p>
    <w:p w:rsidR="005A0378" w:rsidRDefault="005A0378"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Слюдяные окна тускло освещали жилые комнаты домов. Главным </w:t>
      </w:r>
      <w:r w:rsidRPr="00AD1E43">
        <w:rPr>
          <w:rFonts w:ascii="Times New Roman" w:hAnsi="Times New Roman" w:cs="Times New Roman"/>
          <w:b/>
          <w:sz w:val="28"/>
          <w:szCs w:val="28"/>
        </w:rPr>
        <w:t>украшением</w:t>
      </w:r>
      <w:r>
        <w:rPr>
          <w:rFonts w:ascii="Times New Roman" w:hAnsi="Times New Roman" w:cs="Times New Roman"/>
          <w:sz w:val="28"/>
          <w:szCs w:val="28"/>
        </w:rPr>
        <w:t xml:space="preserve"> комнат были </w:t>
      </w:r>
      <w:r w:rsidRPr="00AD1E43">
        <w:rPr>
          <w:rFonts w:ascii="Times New Roman" w:hAnsi="Times New Roman" w:cs="Times New Roman"/>
          <w:b/>
          <w:sz w:val="28"/>
          <w:szCs w:val="28"/>
        </w:rPr>
        <w:t>сундуки</w:t>
      </w:r>
      <w:r>
        <w:rPr>
          <w:rFonts w:ascii="Times New Roman" w:hAnsi="Times New Roman" w:cs="Times New Roman"/>
          <w:sz w:val="28"/>
          <w:szCs w:val="28"/>
        </w:rPr>
        <w:t xml:space="preserve">, которые были окованы ажурными полосками железа. Вдоль стен стояли длинные </w:t>
      </w:r>
      <w:r w:rsidRPr="00AD1E43">
        <w:rPr>
          <w:rFonts w:ascii="Times New Roman" w:hAnsi="Times New Roman" w:cs="Times New Roman"/>
          <w:b/>
          <w:sz w:val="28"/>
          <w:szCs w:val="28"/>
        </w:rPr>
        <w:t>дубовые лавки</w:t>
      </w:r>
      <w:r>
        <w:rPr>
          <w:rFonts w:ascii="Times New Roman" w:hAnsi="Times New Roman" w:cs="Times New Roman"/>
          <w:sz w:val="28"/>
          <w:szCs w:val="28"/>
        </w:rPr>
        <w:t xml:space="preserve">. На лавки укладывались отдыхать после обеда. В древней Руси </w:t>
      </w:r>
      <w:r w:rsidRPr="00AD1E43">
        <w:rPr>
          <w:rFonts w:ascii="Times New Roman" w:hAnsi="Times New Roman" w:cs="Times New Roman"/>
          <w:b/>
          <w:sz w:val="28"/>
          <w:szCs w:val="28"/>
        </w:rPr>
        <w:t>послеобеденный сон</w:t>
      </w:r>
      <w:r>
        <w:rPr>
          <w:rFonts w:ascii="Times New Roman" w:hAnsi="Times New Roman" w:cs="Times New Roman"/>
          <w:sz w:val="28"/>
          <w:szCs w:val="28"/>
        </w:rPr>
        <w:t xml:space="preserve"> считался не только приятным, но и благочестивым делом. </w:t>
      </w:r>
    </w:p>
    <w:p w:rsidR="005A0378" w:rsidRDefault="005A0378"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Дома топились огромными печами </w:t>
      </w:r>
      <w:r w:rsidRPr="005B5647">
        <w:rPr>
          <w:rFonts w:ascii="Times New Roman" w:hAnsi="Times New Roman" w:cs="Times New Roman"/>
          <w:b/>
          <w:sz w:val="28"/>
          <w:szCs w:val="28"/>
        </w:rPr>
        <w:t xml:space="preserve">«по </w:t>
      </w:r>
      <w:proofErr w:type="gramStart"/>
      <w:r w:rsidRPr="005B5647">
        <w:rPr>
          <w:rFonts w:ascii="Times New Roman" w:hAnsi="Times New Roman" w:cs="Times New Roman"/>
          <w:b/>
          <w:sz w:val="28"/>
          <w:szCs w:val="28"/>
        </w:rPr>
        <w:t>черному</w:t>
      </w:r>
      <w:proofErr w:type="gramEnd"/>
      <w:r w:rsidRPr="005B5647">
        <w:rPr>
          <w:rFonts w:ascii="Times New Roman" w:hAnsi="Times New Roman" w:cs="Times New Roman"/>
          <w:b/>
          <w:sz w:val="28"/>
          <w:szCs w:val="28"/>
        </w:rPr>
        <w:t>»</w:t>
      </w:r>
      <w:r>
        <w:rPr>
          <w:rFonts w:ascii="Times New Roman" w:hAnsi="Times New Roman" w:cs="Times New Roman"/>
          <w:sz w:val="28"/>
          <w:szCs w:val="28"/>
        </w:rPr>
        <w:t xml:space="preserve"> - без труб. Едкий дым выходил через окна и двери. В натопленную избу можно было войти лишь после того, как дрова прогорят.</w:t>
      </w:r>
    </w:p>
    <w:p w:rsidR="003C2424" w:rsidRDefault="003C2424"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Самым важным и самым главным делом для человека было и остается строительство дома. Наши п</w:t>
      </w:r>
      <w:r w:rsidR="005B5647">
        <w:rPr>
          <w:rFonts w:ascii="Times New Roman" w:hAnsi="Times New Roman" w:cs="Times New Roman"/>
          <w:sz w:val="28"/>
          <w:szCs w:val="28"/>
        </w:rPr>
        <w:t>редки были мудрыми и практичны</w:t>
      </w:r>
      <w:r>
        <w:rPr>
          <w:rFonts w:ascii="Times New Roman" w:hAnsi="Times New Roman" w:cs="Times New Roman"/>
          <w:sz w:val="28"/>
          <w:szCs w:val="28"/>
        </w:rPr>
        <w:t xml:space="preserve">ми людьми. Они тщательно выбирали участок для строительства дома, так как жить в нем предстояло нескольким поколениям. Люди издавна верили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злых</w:t>
      </w:r>
      <w:proofErr w:type="gramEnd"/>
      <w:r>
        <w:rPr>
          <w:rFonts w:ascii="Times New Roman" w:hAnsi="Times New Roman" w:cs="Times New Roman"/>
          <w:sz w:val="28"/>
          <w:szCs w:val="28"/>
        </w:rPr>
        <w:t xml:space="preserve"> духов и нечистую силу, поэтому возле дома сажали березу – </w:t>
      </w:r>
      <w:r w:rsidRPr="005B5647">
        <w:rPr>
          <w:rFonts w:ascii="Times New Roman" w:hAnsi="Times New Roman" w:cs="Times New Roman"/>
          <w:b/>
          <w:sz w:val="28"/>
          <w:szCs w:val="28"/>
        </w:rPr>
        <w:t>оберег</w:t>
      </w:r>
      <w:r w:rsidR="00082D6F">
        <w:rPr>
          <w:rFonts w:ascii="Times New Roman" w:hAnsi="Times New Roman" w:cs="Times New Roman"/>
          <w:sz w:val="28"/>
          <w:szCs w:val="28"/>
        </w:rPr>
        <w:t xml:space="preserve"> (предмет, который служил защитой человеку или дому)</w:t>
      </w:r>
      <w:r>
        <w:rPr>
          <w:rFonts w:ascii="Times New Roman" w:hAnsi="Times New Roman" w:cs="Times New Roman"/>
          <w:sz w:val="28"/>
          <w:szCs w:val="28"/>
        </w:rPr>
        <w:t xml:space="preserve">, а вокруг дома рыли глубокий ров, </w:t>
      </w:r>
      <w:r w:rsidR="00ED5FB1">
        <w:rPr>
          <w:rFonts w:ascii="Times New Roman" w:hAnsi="Times New Roman" w:cs="Times New Roman"/>
          <w:sz w:val="28"/>
          <w:szCs w:val="28"/>
        </w:rPr>
        <w:t>чтобы нечистая сила не проникла в дом.</w:t>
      </w:r>
    </w:p>
    <w:p w:rsidR="00ED5FB1" w:rsidRDefault="00ED5FB1"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Строили жилище </w:t>
      </w:r>
      <w:r w:rsidRPr="005B5647">
        <w:rPr>
          <w:rFonts w:ascii="Times New Roman" w:hAnsi="Times New Roman" w:cs="Times New Roman"/>
          <w:b/>
          <w:sz w:val="28"/>
          <w:szCs w:val="28"/>
        </w:rPr>
        <w:t>на возвышенности</w:t>
      </w:r>
      <w:r>
        <w:rPr>
          <w:rFonts w:ascii="Times New Roman" w:hAnsi="Times New Roman" w:cs="Times New Roman"/>
          <w:sz w:val="28"/>
          <w:szCs w:val="28"/>
        </w:rPr>
        <w:t xml:space="preserve">, обязательно </w:t>
      </w:r>
      <w:r w:rsidRPr="005B5647">
        <w:rPr>
          <w:rFonts w:ascii="Times New Roman" w:hAnsi="Times New Roman" w:cs="Times New Roman"/>
          <w:b/>
          <w:sz w:val="28"/>
          <w:szCs w:val="28"/>
        </w:rPr>
        <w:t>недалеко от источника воды</w:t>
      </w:r>
      <w:r>
        <w:rPr>
          <w:rFonts w:ascii="Times New Roman" w:hAnsi="Times New Roman" w:cs="Times New Roman"/>
          <w:sz w:val="28"/>
          <w:szCs w:val="28"/>
        </w:rPr>
        <w:t>. Дороги были плохие, самый удобный путь передвижения – по воде.</w:t>
      </w:r>
      <w:r w:rsidR="002B57BC">
        <w:rPr>
          <w:rFonts w:ascii="Times New Roman" w:hAnsi="Times New Roman" w:cs="Times New Roman"/>
          <w:sz w:val="28"/>
          <w:szCs w:val="28"/>
        </w:rPr>
        <w:t xml:space="preserve"> Важнейшая задача – выбрать деревья для сруба. Обычно это были хвойные деревья. Рубили их в очень сильные морозы, так как считали, что в такое время дерево мертво.</w:t>
      </w:r>
    </w:p>
    <w:p w:rsidR="002B57BC" w:rsidRDefault="002B57BC"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В центре большого участка ставилась изба. Напротив жилища человека строили </w:t>
      </w:r>
      <w:r w:rsidRPr="00AD1E43">
        <w:rPr>
          <w:rFonts w:ascii="Times New Roman" w:hAnsi="Times New Roman" w:cs="Times New Roman"/>
          <w:b/>
          <w:sz w:val="28"/>
          <w:szCs w:val="28"/>
        </w:rPr>
        <w:t>сарай</w:t>
      </w:r>
      <w:r>
        <w:rPr>
          <w:rFonts w:ascii="Times New Roman" w:hAnsi="Times New Roman" w:cs="Times New Roman"/>
          <w:sz w:val="28"/>
          <w:szCs w:val="28"/>
        </w:rPr>
        <w:t xml:space="preserve">, тогда его </w:t>
      </w:r>
      <w:r w:rsidRPr="00AD1E43">
        <w:rPr>
          <w:rFonts w:ascii="Times New Roman" w:hAnsi="Times New Roman" w:cs="Times New Roman"/>
          <w:b/>
          <w:sz w:val="28"/>
          <w:szCs w:val="28"/>
        </w:rPr>
        <w:t>называли чуланом</w:t>
      </w:r>
      <w:r>
        <w:rPr>
          <w:rFonts w:ascii="Times New Roman" w:hAnsi="Times New Roman" w:cs="Times New Roman"/>
          <w:sz w:val="28"/>
          <w:szCs w:val="28"/>
        </w:rPr>
        <w:t xml:space="preserve">. В нем хранили вещи и продукты питания на каждый день. Подальше от дома – </w:t>
      </w:r>
      <w:r w:rsidRPr="00AD1E43">
        <w:rPr>
          <w:rFonts w:ascii="Times New Roman" w:hAnsi="Times New Roman" w:cs="Times New Roman"/>
          <w:b/>
          <w:sz w:val="28"/>
          <w:szCs w:val="28"/>
        </w:rPr>
        <w:t>скотный двор</w:t>
      </w:r>
      <w:r>
        <w:rPr>
          <w:rFonts w:ascii="Times New Roman" w:hAnsi="Times New Roman" w:cs="Times New Roman"/>
          <w:sz w:val="28"/>
          <w:szCs w:val="28"/>
        </w:rPr>
        <w:t>.</w:t>
      </w:r>
    </w:p>
    <w:p w:rsidR="002B57BC" w:rsidRDefault="002B57BC"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Дом строился большой, крепкий и высокий. Состоял дом из четырехугольного сруба </w:t>
      </w:r>
      <w:r w:rsidRPr="00AD1E43">
        <w:rPr>
          <w:rFonts w:ascii="Times New Roman" w:hAnsi="Times New Roman" w:cs="Times New Roman"/>
          <w:b/>
          <w:sz w:val="28"/>
          <w:szCs w:val="28"/>
        </w:rPr>
        <w:t>с одним окошком</w:t>
      </w:r>
      <w:r>
        <w:rPr>
          <w:rFonts w:ascii="Times New Roman" w:hAnsi="Times New Roman" w:cs="Times New Roman"/>
          <w:sz w:val="28"/>
          <w:szCs w:val="28"/>
        </w:rPr>
        <w:t xml:space="preserve"> возле переднего угла, где размещали иконы. Этот угол назывался </w:t>
      </w:r>
      <w:r w:rsidRPr="00AD1E43">
        <w:rPr>
          <w:rFonts w:ascii="Times New Roman" w:hAnsi="Times New Roman" w:cs="Times New Roman"/>
          <w:b/>
          <w:sz w:val="28"/>
          <w:szCs w:val="28"/>
        </w:rPr>
        <w:t>красным,</w:t>
      </w:r>
      <w:r>
        <w:rPr>
          <w:rFonts w:ascii="Times New Roman" w:hAnsi="Times New Roman" w:cs="Times New Roman"/>
          <w:sz w:val="28"/>
          <w:szCs w:val="28"/>
        </w:rPr>
        <w:t xml:space="preserve"> или </w:t>
      </w:r>
      <w:r w:rsidRPr="00AD1E43">
        <w:rPr>
          <w:rFonts w:ascii="Times New Roman" w:hAnsi="Times New Roman" w:cs="Times New Roman"/>
          <w:b/>
          <w:sz w:val="28"/>
          <w:szCs w:val="28"/>
        </w:rPr>
        <w:t>святым.</w:t>
      </w:r>
      <w:r>
        <w:rPr>
          <w:rFonts w:ascii="Times New Roman" w:hAnsi="Times New Roman" w:cs="Times New Roman"/>
          <w:sz w:val="28"/>
          <w:szCs w:val="28"/>
        </w:rPr>
        <w:t xml:space="preserve"> Под иконами ставили большой </w:t>
      </w:r>
      <w:r w:rsidRPr="00AD1E43">
        <w:rPr>
          <w:rFonts w:ascii="Times New Roman" w:hAnsi="Times New Roman" w:cs="Times New Roman"/>
          <w:b/>
          <w:sz w:val="28"/>
          <w:szCs w:val="28"/>
        </w:rPr>
        <w:t>дубовый стол,</w:t>
      </w:r>
      <w:r>
        <w:rPr>
          <w:rFonts w:ascii="Times New Roman" w:hAnsi="Times New Roman" w:cs="Times New Roman"/>
          <w:sz w:val="28"/>
          <w:szCs w:val="28"/>
        </w:rPr>
        <w:t xml:space="preserve"> у стен </w:t>
      </w:r>
      <w:r w:rsidRPr="00AD1E43">
        <w:rPr>
          <w:rFonts w:ascii="Times New Roman" w:hAnsi="Times New Roman" w:cs="Times New Roman"/>
          <w:b/>
          <w:sz w:val="28"/>
          <w:szCs w:val="28"/>
        </w:rPr>
        <w:t>вокруг</w:t>
      </w:r>
      <w:r>
        <w:rPr>
          <w:rFonts w:ascii="Times New Roman" w:hAnsi="Times New Roman" w:cs="Times New Roman"/>
          <w:sz w:val="28"/>
          <w:szCs w:val="28"/>
        </w:rPr>
        <w:t xml:space="preserve"> стола – </w:t>
      </w:r>
      <w:r w:rsidRPr="00AD1E43">
        <w:rPr>
          <w:rFonts w:ascii="Times New Roman" w:hAnsi="Times New Roman" w:cs="Times New Roman"/>
          <w:b/>
          <w:sz w:val="28"/>
          <w:szCs w:val="28"/>
        </w:rPr>
        <w:t>лавки</w:t>
      </w:r>
      <w:r>
        <w:rPr>
          <w:rFonts w:ascii="Times New Roman" w:hAnsi="Times New Roman" w:cs="Times New Roman"/>
          <w:sz w:val="28"/>
          <w:szCs w:val="28"/>
        </w:rPr>
        <w:t xml:space="preserve">. К столу относились с большим уважением и называли его «божьей ладонью». Ругаться за столом, стучать по нему, а детям залезать с ногами категорически </w:t>
      </w:r>
      <w:r>
        <w:rPr>
          <w:rFonts w:ascii="Times New Roman" w:hAnsi="Times New Roman" w:cs="Times New Roman"/>
          <w:sz w:val="28"/>
          <w:szCs w:val="28"/>
        </w:rPr>
        <w:lastRenderedPageBreak/>
        <w:t>запрещалось</w:t>
      </w:r>
      <w:r w:rsidR="00957A70">
        <w:rPr>
          <w:rFonts w:ascii="Times New Roman" w:hAnsi="Times New Roman" w:cs="Times New Roman"/>
          <w:sz w:val="28"/>
          <w:szCs w:val="28"/>
        </w:rPr>
        <w:t xml:space="preserve">. </w:t>
      </w:r>
      <w:r w:rsidR="00957A70" w:rsidRPr="00AD1E43">
        <w:rPr>
          <w:rFonts w:ascii="Times New Roman" w:hAnsi="Times New Roman" w:cs="Times New Roman"/>
          <w:sz w:val="28"/>
          <w:szCs w:val="28"/>
          <w:u w:val="single"/>
        </w:rPr>
        <w:t xml:space="preserve">Стол являлся </w:t>
      </w:r>
      <w:r w:rsidR="00957A70" w:rsidRPr="00AD1E43">
        <w:rPr>
          <w:rFonts w:ascii="Times New Roman" w:hAnsi="Times New Roman" w:cs="Times New Roman"/>
          <w:b/>
          <w:sz w:val="28"/>
          <w:szCs w:val="28"/>
          <w:u w:val="single"/>
        </w:rPr>
        <w:t>символом единения</w:t>
      </w:r>
      <w:r w:rsidR="00957A70" w:rsidRPr="00AD1E43">
        <w:rPr>
          <w:rFonts w:ascii="Times New Roman" w:hAnsi="Times New Roman" w:cs="Times New Roman"/>
          <w:sz w:val="28"/>
          <w:szCs w:val="28"/>
          <w:u w:val="single"/>
        </w:rPr>
        <w:t xml:space="preserve"> семьи</w:t>
      </w:r>
      <w:r w:rsidR="00957A70">
        <w:rPr>
          <w:rFonts w:ascii="Times New Roman" w:hAnsi="Times New Roman" w:cs="Times New Roman"/>
          <w:sz w:val="28"/>
          <w:szCs w:val="28"/>
        </w:rPr>
        <w:t xml:space="preserve">. За столом всегда собирались все члены семьи, выражая, таким образом, уважение друг к другу, единство и дружбу. Не менее важной частью избы была </w:t>
      </w:r>
      <w:r w:rsidR="00957A70" w:rsidRPr="00AD1E43">
        <w:rPr>
          <w:rFonts w:ascii="Times New Roman" w:hAnsi="Times New Roman" w:cs="Times New Roman"/>
          <w:b/>
          <w:sz w:val="28"/>
          <w:szCs w:val="28"/>
        </w:rPr>
        <w:t>печь</w:t>
      </w:r>
      <w:r w:rsidR="00957A70">
        <w:rPr>
          <w:rFonts w:ascii="Times New Roman" w:hAnsi="Times New Roman" w:cs="Times New Roman"/>
          <w:sz w:val="28"/>
          <w:szCs w:val="28"/>
        </w:rPr>
        <w:t xml:space="preserve">, которая кормила, обогревала и лечила людей. Располагалась она </w:t>
      </w:r>
      <w:r w:rsidR="00957A70" w:rsidRPr="00AD1E43">
        <w:rPr>
          <w:rFonts w:ascii="Times New Roman" w:hAnsi="Times New Roman" w:cs="Times New Roman"/>
          <w:b/>
          <w:sz w:val="28"/>
          <w:szCs w:val="28"/>
        </w:rPr>
        <w:t>в противоположном от «красного» углу.</w:t>
      </w:r>
      <w:r w:rsidR="00957A70">
        <w:rPr>
          <w:rFonts w:ascii="Times New Roman" w:hAnsi="Times New Roman" w:cs="Times New Roman"/>
          <w:sz w:val="28"/>
          <w:szCs w:val="28"/>
        </w:rPr>
        <w:t xml:space="preserve"> Клали ее из камня или глины. </w:t>
      </w:r>
      <w:proofErr w:type="gramStart"/>
      <w:r w:rsidR="00957A70">
        <w:rPr>
          <w:rFonts w:ascii="Times New Roman" w:hAnsi="Times New Roman" w:cs="Times New Roman"/>
          <w:sz w:val="28"/>
          <w:szCs w:val="28"/>
        </w:rPr>
        <w:t>Трубу могли себе позволить только богатые люди, бедняки топили «по черному», когда весь дым и сажа оседали в доме, от чего становилось внутри черно и грязно.</w:t>
      </w:r>
      <w:proofErr w:type="gramEnd"/>
    </w:p>
    <w:p w:rsidR="00957A70" w:rsidRPr="00AD1E43" w:rsidRDefault="00957A70" w:rsidP="00F53FAA">
      <w:pPr>
        <w:spacing w:after="0"/>
        <w:jc w:val="both"/>
        <w:rPr>
          <w:rFonts w:ascii="Times New Roman" w:hAnsi="Times New Roman" w:cs="Times New Roman"/>
          <w:b/>
          <w:sz w:val="28"/>
          <w:szCs w:val="28"/>
        </w:rPr>
      </w:pPr>
      <w:r>
        <w:rPr>
          <w:rFonts w:ascii="Times New Roman" w:hAnsi="Times New Roman" w:cs="Times New Roman"/>
          <w:sz w:val="28"/>
          <w:szCs w:val="28"/>
        </w:rPr>
        <w:t xml:space="preserve">     Печь служила и постелью. </w:t>
      </w:r>
      <w:r w:rsidRPr="00AD1E43">
        <w:rPr>
          <w:rFonts w:ascii="Times New Roman" w:hAnsi="Times New Roman" w:cs="Times New Roman"/>
          <w:sz w:val="28"/>
          <w:szCs w:val="28"/>
          <w:u w:val="single"/>
        </w:rPr>
        <w:t>Передняя часть печи, где находилась плита</w:t>
      </w:r>
      <w:r>
        <w:rPr>
          <w:rFonts w:ascii="Times New Roman" w:hAnsi="Times New Roman" w:cs="Times New Roman"/>
          <w:sz w:val="28"/>
          <w:szCs w:val="28"/>
        </w:rPr>
        <w:t xml:space="preserve">, называлась </w:t>
      </w:r>
      <w:r w:rsidRPr="00AD1E43">
        <w:rPr>
          <w:rFonts w:ascii="Times New Roman" w:hAnsi="Times New Roman" w:cs="Times New Roman"/>
          <w:b/>
          <w:i/>
          <w:sz w:val="28"/>
          <w:szCs w:val="28"/>
        </w:rPr>
        <w:t>казенкой</w:t>
      </w:r>
      <w:r w:rsidRPr="00AD1E43">
        <w:rPr>
          <w:rFonts w:ascii="Times New Roman" w:hAnsi="Times New Roman" w:cs="Times New Roman"/>
          <w:b/>
          <w:sz w:val="28"/>
          <w:szCs w:val="28"/>
        </w:rPr>
        <w:t>.</w:t>
      </w:r>
      <w:r>
        <w:rPr>
          <w:rFonts w:ascii="Times New Roman" w:hAnsi="Times New Roman" w:cs="Times New Roman"/>
          <w:sz w:val="28"/>
          <w:szCs w:val="28"/>
        </w:rPr>
        <w:t xml:space="preserve"> Теперь это место </w:t>
      </w:r>
      <w:r w:rsidR="00B25712">
        <w:rPr>
          <w:rFonts w:ascii="Times New Roman" w:hAnsi="Times New Roman" w:cs="Times New Roman"/>
          <w:sz w:val="28"/>
          <w:szCs w:val="28"/>
        </w:rPr>
        <w:t xml:space="preserve">называли бы кухней. </w:t>
      </w:r>
      <w:r w:rsidR="00A77677">
        <w:rPr>
          <w:rFonts w:ascii="Times New Roman" w:hAnsi="Times New Roman" w:cs="Times New Roman"/>
          <w:sz w:val="28"/>
          <w:szCs w:val="28"/>
        </w:rPr>
        <w:t xml:space="preserve">В печи пекли хлебы, варили каши, томили молоко. Скоту готовили корм тоже в печи. Рядом с печкой по стенам устраивали полки для посуды. По всей правой стороне ставили лавки. Под лавками хранили лопаты, топоры, корзины для наседок. На лавках отдыхали после тяжелого труда. Лавки были непростые. Обычно они делались в виде сундуков с крышками. В них хранилась одежда. Лавки были простые. </w:t>
      </w:r>
      <w:r w:rsidR="00A77677" w:rsidRPr="00AD1E43">
        <w:rPr>
          <w:rFonts w:ascii="Times New Roman" w:hAnsi="Times New Roman" w:cs="Times New Roman"/>
          <w:sz w:val="28"/>
          <w:szCs w:val="28"/>
          <w:u w:val="single"/>
        </w:rPr>
        <w:t>Лавки передней стены делали тоже с крышками, в них хранили яйца, горшки с молоком и сметаной</w:t>
      </w:r>
      <w:r w:rsidR="00A77677">
        <w:rPr>
          <w:rFonts w:ascii="Times New Roman" w:hAnsi="Times New Roman" w:cs="Times New Roman"/>
          <w:sz w:val="28"/>
          <w:szCs w:val="28"/>
        </w:rPr>
        <w:t xml:space="preserve">. Их называли </w:t>
      </w:r>
      <w:r w:rsidR="00A77677" w:rsidRPr="00AD1E43">
        <w:rPr>
          <w:rFonts w:ascii="Times New Roman" w:hAnsi="Times New Roman" w:cs="Times New Roman"/>
          <w:b/>
          <w:i/>
          <w:sz w:val="28"/>
          <w:szCs w:val="28"/>
        </w:rPr>
        <w:t>кониками</w:t>
      </w:r>
      <w:r w:rsidR="00A77677" w:rsidRPr="00AD1E43">
        <w:rPr>
          <w:rFonts w:ascii="Times New Roman" w:hAnsi="Times New Roman" w:cs="Times New Roman"/>
          <w:b/>
          <w:sz w:val="28"/>
          <w:szCs w:val="28"/>
        </w:rPr>
        <w:t>.</w:t>
      </w:r>
    </w:p>
    <w:p w:rsidR="00A77677" w:rsidRDefault="00A77677"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Важное место в доме – </w:t>
      </w:r>
      <w:r w:rsidRPr="00AD1E43">
        <w:rPr>
          <w:rFonts w:ascii="Times New Roman" w:hAnsi="Times New Roman" w:cs="Times New Roman"/>
          <w:b/>
          <w:sz w:val="28"/>
          <w:szCs w:val="28"/>
        </w:rPr>
        <w:t>порог.</w:t>
      </w:r>
      <w:r>
        <w:rPr>
          <w:rFonts w:ascii="Times New Roman" w:hAnsi="Times New Roman" w:cs="Times New Roman"/>
          <w:sz w:val="28"/>
          <w:szCs w:val="28"/>
        </w:rPr>
        <w:t xml:space="preserve"> Дверь прорубали низко, чтобы каждый входящий кланялся хозяину и чтобы тепло в доме лучше сохранялось. </w:t>
      </w:r>
      <w:r w:rsidRPr="00AD1E43">
        <w:rPr>
          <w:rFonts w:ascii="Times New Roman" w:hAnsi="Times New Roman" w:cs="Times New Roman"/>
          <w:sz w:val="28"/>
          <w:szCs w:val="28"/>
          <w:u w:val="single"/>
        </w:rPr>
        <w:t xml:space="preserve">Открывалась дверь не в дом, а в </w:t>
      </w:r>
      <w:r w:rsidRPr="00AD1E43">
        <w:rPr>
          <w:rFonts w:ascii="Times New Roman" w:hAnsi="Times New Roman" w:cs="Times New Roman"/>
          <w:b/>
          <w:i/>
          <w:sz w:val="28"/>
          <w:szCs w:val="28"/>
          <w:u w:val="single"/>
        </w:rPr>
        <w:t>сени</w:t>
      </w:r>
      <w:r w:rsidR="00082D6F" w:rsidRPr="00AD1E43">
        <w:rPr>
          <w:rFonts w:ascii="Times New Roman" w:hAnsi="Times New Roman" w:cs="Times New Roman"/>
          <w:b/>
          <w:sz w:val="28"/>
          <w:szCs w:val="28"/>
          <w:u w:val="single"/>
        </w:rPr>
        <w:t xml:space="preserve"> </w:t>
      </w:r>
      <w:r w:rsidR="00082D6F" w:rsidRPr="00AD1E43">
        <w:rPr>
          <w:rFonts w:ascii="Times New Roman" w:hAnsi="Times New Roman" w:cs="Times New Roman"/>
          <w:sz w:val="28"/>
          <w:szCs w:val="28"/>
          <w:u w:val="single"/>
        </w:rPr>
        <w:t>(помещение между частью дома и крыльцом)</w:t>
      </w:r>
      <w:r>
        <w:rPr>
          <w:rFonts w:ascii="Times New Roman" w:hAnsi="Times New Roman" w:cs="Times New Roman"/>
          <w:sz w:val="28"/>
          <w:szCs w:val="28"/>
        </w:rPr>
        <w:t>. С порогом связано много обычаев:</w:t>
      </w:r>
    </w:p>
    <w:p w:rsidR="00D84A04" w:rsidRDefault="00D84A04" w:rsidP="00D84A04">
      <w:pPr>
        <w:pStyle w:val="a3"/>
        <w:numPr>
          <w:ilvl w:val="0"/>
          <w:numId w:val="1"/>
        </w:numPr>
        <w:spacing w:after="0"/>
        <w:jc w:val="both"/>
        <w:rPr>
          <w:rFonts w:ascii="Times New Roman" w:hAnsi="Times New Roman" w:cs="Times New Roman"/>
          <w:sz w:val="28"/>
          <w:szCs w:val="28"/>
        </w:rPr>
      </w:pPr>
      <w:r w:rsidRPr="00D84A04">
        <w:rPr>
          <w:rFonts w:ascii="Times New Roman" w:hAnsi="Times New Roman" w:cs="Times New Roman"/>
          <w:sz w:val="28"/>
          <w:szCs w:val="28"/>
        </w:rPr>
        <w:t>перед порогом снимали шапки;</w:t>
      </w:r>
    </w:p>
    <w:p w:rsidR="00D84A04" w:rsidRDefault="00D84A04" w:rsidP="00D84A0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через порог руки не подавали;</w:t>
      </w:r>
    </w:p>
    <w:p w:rsidR="00D84A04" w:rsidRDefault="00D84A04" w:rsidP="00D84A0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через порог не здоровались;</w:t>
      </w:r>
    </w:p>
    <w:p w:rsidR="00D84A04" w:rsidRDefault="00D84A04" w:rsidP="00D84A0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гостя встречали за порогом и пропускали в дом впереди себя;</w:t>
      </w:r>
    </w:p>
    <w:p w:rsidR="00D84A04" w:rsidRPr="00D84A04" w:rsidRDefault="00D84A04" w:rsidP="00D84A04">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входящий в дом должен остановиться у порога и поклониться.</w:t>
      </w:r>
    </w:p>
    <w:p w:rsidR="003C2424" w:rsidRDefault="00D84A04"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Поселение, состоящее из нескольких домов, называлось деревней. Облик деревни долго не менялся. Дома были окружены пашнями и выгонами для скота. Для расширения деревни места не хватало. От такой скученности деревня страдала. Когда случался пожар, огонь быстро переходил от дома к дому, так выгорали целые деревни. </w:t>
      </w:r>
    </w:p>
    <w:p w:rsidR="00D84A04" w:rsidRDefault="00D84A04" w:rsidP="00F53FAA">
      <w:pPr>
        <w:spacing w:after="0"/>
        <w:jc w:val="both"/>
        <w:rPr>
          <w:rFonts w:ascii="Times New Roman" w:hAnsi="Times New Roman" w:cs="Times New Roman"/>
          <w:sz w:val="28"/>
          <w:szCs w:val="28"/>
        </w:rPr>
      </w:pPr>
    </w:p>
    <w:p w:rsidR="002B57BC" w:rsidRPr="004B5BBB" w:rsidRDefault="005E0DC5" w:rsidP="00F34A9D">
      <w:pPr>
        <w:spacing w:after="0"/>
        <w:jc w:val="center"/>
        <w:rPr>
          <w:rFonts w:ascii="Times New Roman" w:hAnsi="Times New Roman" w:cs="Times New Roman"/>
          <w:b/>
          <w:i/>
          <w:sz w:val="28"/>
          <w:szCs w:val="28"/>
        </w:rPr>
      </w:pPr>
      <w:r>
        <w:rPr>
          <w:rFonts w:ascii="Times New Roman" w:hAnsi="Times New Roman" w:cs="Times New Roman"/>
          <w:b/>
          <w:i/>
          <w:sz w:val="28"/>
          <w:szCs w:val="28"/>
        </w:rPr>
        <w:t>Р</w:t>
      </w:r>
      <w:r w:rsidR="00F34A9D" w:rsidRPr="004B5BBB">
        <w:rPr>
          <w:rFonts w:ascii="Times New Roman" w:hAnsi="Times New Roman" w:cs="Times New Roman"/>
          <w:b/>
          <w:i/>
          <w:sz w:val="28"/>
          <w:szCs w:val="28"/>
        </w:rPr>
        <w:t xml:space="preserve">оль </w:t>
      </w:r>
      <w:r>
        <w:rPr>
          <w:rFonts w:ascii="Times New Roman" w:hAnsi="Times New Roman" w:cs="Times New Roman"/>
          <w:b/>
          <w:i/>
          <w:sz w:val="28"/>
          <w:szCs w:val="28"/>
        </w:rPr>
        <w:t>одежды</w:t>
      </w:r>
      <w:r w:rsidR="00F34A9D" w:rsidRPr="004B5BBB">
        <w:rPr>
          <w:rFonts w:ascii="Times New Roman" w:hAnsi="Times New Roman" w:cs="Times New Roman"/>
          <w:b/>
          <w:i/>
          <w:sz w:val="28"/>
          <w:szCs w:val="28"/>
        </w:rPr>
        <w:t xml:space="preserve"> </w:t>
      </w:r>
      <w:r w:rsidR="004B5BBB">
        <w:rPr>
          <w:rFonts w:ascii="Times New Roman" w:hAnsi="Times New Roman" w:cs="Times New Roman"/>
          <w:b/>
          <w:i/>
          <w:sz w:val="28"/>
          <w:szCs w:val="28"/>
        </w:rPr>
        <w:t>в жизни людей в прежние времена</w:t>
      </w:r>
    </w:p>
    <w:p w:rsidR="005A0378" w:rsidRDefault="005A0378"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Во что же одевались предки?</w:t>
      </w:r>
    </w:p>
    <w:p w:rsidR="005A0378" w:rsidRDefault="005A0378"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Давайте попробуем превратить пиджаки, брюки, ботинки в одежду торговых гостей или знатных людей того времени. Итак, мужчина одет в боярский кафтан</w:t>
      </w:r>
      <w:r w:rsidR="00B50F7F">
        <w:rPr>
          <w:rFonts w:ascii="Times New Roman" w:hAnsi="Times New Roman" w:cs="Times New Roman"/>
          <w:sz w:val="28"/>
          <w:szCs w:val="28"/>
        </w:rPr>
        <w:t xml:space="preserve"> с откидным меховым воротником, на ногах сапоги из мягкого сафьяна, на голове остроконечная шапка. Волосы до плеч и борода. Появление на улице девицы-красавицы вызвало бы неодобрение, потому что боярышне или купеческой дочке место в тереме, а простолюдинке в сенях </w:t>
      </w:r>
      <w:r w:rsidR="00B50F7F">
        <w:rPr>
          <w:rFonts w:ascii="Times New Roman" w:hAnsi="Times New Roman" w:cs="Times New Roman"/>
          <w:sz w:val="28"/>
          <w:szCs w:val="28"/>
        </w:rPr>
        <w:lastRenderedPageBreak/>
        <w:t>или людской. Показаться на людях зазорно. Выходить на улицу можно лишь для того, чтобы дойти до церкви и обратно.</w:t>
      </w:r>
    </w:p>
    <w:p w:rsidR="003C2424" w:rsidRDefault="00F34A9D"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523A">
        <w:rPr>
          <w:rFonts w:ascii="Times New Roman" w:hAnsi="Times New Roman" w:cs="Times New Roman"/>
          <w:sz w:val="28"/>
          <w:szCs w:val="28"/>
        </w:rPr>
        <w:t xml:space="preserve">С тех пор как человек стал человеком, он старался с помощью одежды защититься от жары и холода, зноя и дождя. Сначала одежда делалась из шкур зверей. Позднее одежда для человека стала еще и украшением, символом знатности и богатства, показателем благосостояния. Для простых людей основной одеждой была </w:t>
      </w:r>
      <w:r w:rsidR="008D523A" w:rsidRPr="00E42AE0">
        <w:rPr>
          <w:rFonts w:ascii="Times New Roman" w:hAnsi="Times New Roman" w:cs="Times New Roman"/>
          <w:b/>
          <w:sz w:val="28"/>
          <w:szCs w:val="28"/>
        </w:rPr>
        <w:t>рубашка</w:t>
      </w:r>
      <w:r w:rsidR="008D523A">
        <w:rPr>
          <w:rFonts w:ascii="Times New Roman" w:hAnsi="Times New Roman" w:cs="Times New Roman"/>
          <w:sz w:val="28"/>
          <w:szCs w:val="28"/>
        </w:rPr>
        <w:t>. Она, по мнению наших предков, защищала от сглаза. Рубашку шили с длинными рукавами и до колен, якобы так она скрывала от дурного сглаза все уязвимые места тела человека. Застегивалась на шее сбоку, поэтому называли ее косовороткой. В каждом населенном пункте Тульского края рубашка отличалась лишь отделкой и некоторыми элементами узора.</w:t>
      </w:r>
    </w:p>
    <w:p w:rsidR="008D523A" w:rsidRDefault="008D523A" w:rsidP="00F53FAA">
      <w:pPr>
        <w:spacing w:after="0"/>
        <w:jc w:val="both"/>
        <w:rPr>
          <w:rFonts w:ascii="Times New Roman" w:hAnsi="Times New Roman" w:cs="Times New Roman"/>
          <w:sz w:val="28"/>
          <w:szCs w:val="28"/>
        </w:rPr>
      </w:pPr>
      <w:r>
        <w:rPr>
          <w:rFonts w:ascii="Times New Roman" w:hAnsi="Times New Roman" w:cs="Times New Roman"/>
          <w:sz w:val="28"/>
          <w:szCs w:val="28"/>
        </w:rPr>
        <w:t xml:space="preserve">     У каждого человека была одежда повседневная и праздничная. </w:t>
      </w:r>
      <w:r w:rsidRPr="00E42AE0">
        <w:rPr>
          <w:rFonts w:ascii="Times New Roman" w:hAnsi="Times New Roman" w:cs="Times New Roman"/>
          <w:b/>
          <w:sz w:val="28"/>
          <w:szCs w:val="28"/>
        </w:rPr>
        <w:t>Повседневная</w:t>
      </w:r>
      <w:r>
        <w:rPr>
          <w:rFonts w:ascii="Times New Roman" w:hAnsi="Times New Roman" w:cs="Times New Roman"/>
          <w:sz w:val="28"/>
          <w:szCs w:val="28"/>
        </w:rPr>
        <w:t xml:space="preserve"> рубашка обшивалась </w:t>
      </w:r>
      <w:r w:rsidRPr="00E42AE0">
        <w:rPr>
          <w:rFonts w:ascii="Times New Roman" w:hAnsi="Times New Roman" w:cs="Times New Roman"/>
          <w:b/>
          <w:sz w:val="28"/>
          <w:szCs w:val="28"/>
        </w:rPr>
        <w:t xml:space="preserve">красной тесьмой, </w:t>
      </w:r>
      <w:r>
        <w:rPr>
          <w:rFonts w:ascii="Times New Roman" w:hAnsi="Times New Roman" w:cs="Times New Roman"/>
          <w:sz w:val="28"/>
          <w:szCs w:val="28"/>
        </w:rPr>
        <w:t xml:space="preserve">таким образом, люди надеялись защитить себя от нечистой силы. </w:t>
      </w:r>
      <w:r w:rsidRPr="00E42AE0">
        <w:rPr>
          <w:rFonts w:ascii="Times New Roman" w:hAnsi="Times New Roman" w:cs="Times New Roman"/>
          <w:b/>
          <w:sz w:val="28"/>
          <w:szCs w:val="28"/>
        </w:rPr>
        <w:t xml:space="preserve">Праздничная </w:t>
      </w:r>
      <w:r>
        <w:rPr>
          <w:rFonts w:ascii="Times New Roman" w:hAnsi="Times New Roman" w:cs="Times New Roman"/>
          <w:sz w:val="28"/>
          <w:szCs w:val="28"/>
        </w:rPr>
        <w:t xml:space="preserve">одежда украшалась </w:t>
      </w:r>
      <w:r w:rsidRPr="00E42AE0">
        <w:rPr>
          <w:rFonts w:ascii="Times New Roman" w:hAnsi="Times New Roman" w:cs="Times New Roman"/>
          <w:b/>
          <w:sz w:val="28"/>
          <w:szCs w:val="28"/>
        </w:rPr>
        <w:t>вышивкой, бисером, бусинками</w:t>
      </w:r>
      <w:r>
        <w:rPr>
          <w:rFonts w:ascii="Times New Roman" w:hAnsi="Times New Roman" w:cs="Times New Roman"/>
          <w:sz w:val="28"/>
          <w:szCs w:val="28"/>
        </w:rPr>
        <w:t>. Одежда, как правило, шили из льняного полотна, еще использовали сукно, шерсть, позднее парчу и бархат. Но такую одежду могли позволить себе люди зажиточные.</w:t>
      </w:r>
    </w:p>
    <w:p w:rsidR="00D77E54" w:rsidRPr="005E0DC5" w:rsidRDefault="00D77E54" w:rsidP="00D77E54">
      <w:pPr>
        <w:spacing w:after="0"/>
        <w:jc w:val="center"/>
        <w:rPr>
          <w:rFonts w:ascii="Times New Roman" w:hAnsi="Times New Roman" w:cs="Times New Roman"/>
          <w:b/>
          <w:i/>
          <w:sz w:val="28"/>
          <w:szCs w:val="28"/>
        </w:rPr>
      </w:pPr>
      <w:r w:rsidRPr="005E0DC5">
        <w:rPr>
          <w:rFonts w:ascii="Times New Roman" w:hAnsi="Times New Roman" w:cs="Times New Roman"/>
          <w:b/>
          <w:i/>
          <w:sz w:val="28"/>
          <w:szCs w:val="28"/>
        </w:rPr>
        <w:t>Как одевались девушки и женщины.</w:t>
      </w:r>
    </w:p>
    <w:p w:rsidR="00D77E54" w:rsidRDefault="00D77E54" w:rsidP="00D77E54">
      <w:pPr>
        <w:spacing w:after="0"/>
        <w:jc w:val="both"/>
        <w:rPr>
          <w:rFonts w:ascii="Times New Roman" w:hAnsi="Times New Roman" w:cs="Times New Roman"/>
          <w:sz w:val="28"/>
          <w:szCs w:val="28"/>
        </w:rPr>
      </w:pPr>
      <w:r>
        <w:rPr>
          <w:rFonts w:ascii="Times New Roman" w:hAnsi="Times New Roman" w:cs="Times New Roman"/>
          <w:sz w:val="28"/>
          <w:szCs w:val="28"/>
        </w:rPr>
        <w:t xml:space="preserve">     Девушки простого сословия носили </w:t>
      </w:r>
      <w:r w:rsidRPr="00E42AE0">
        <w:rPr>
          <w:rFonts w:ascii="Times New Roman" w:hAnsi="Times New Roman" w:cs="Times New Roman"/>
          <w:b/>
          <w:i/>
          <w:sz w:val="28"/>
          <w:szCs w:val="28"/>
        </w:rPr>
        <w:t>поневу</w:t>
      </w:r>
      <w:r>
        <w:rPr>
          <w:rFonts w:ascii="Times New Roman" w:hAnsi="Times New Roman" w:cs="Times New Roman"/>
          <w:sz w:val="28"/>
          <w:szCs w:val="28"/>
        </w:rPr>
        <w:t xml:space="preserve"> </w:t>
      </w:r>
      <w:r w:rsidR="00082D6F">
        <w:rPr>
          <w:rFonts w:ascii="Times New Roman" w:hAnsi="Times New Roman" w:cs="Times New Roman"/>
          <w:sz w:val="28"/>
          <w:szCs w:val="28"/>
        </w:rPr>
        <w:t xml:space="preserve"> (</w:t>
      </w:r>
      <w:r w:rsidR="00082D6F" w:rsidRPr="00E42AE0">
        <w:rPr>
          <w:rFonts w:ascii="Times New Roman" w:hAnsi="Times New Roman" w:cs="Times New Roman"/>
          <w:sz w:val="28"/>
          <w:szCs w:val="28"/>
          <w:u w:val="single"/>
        </w:rPr>
        <w:t>домотканая шерстяная юбка)</w:t>
      </w:r>
      <w:r w:rsidRPr="00E42AE0">
        <w:rPr>
          <w:rFonts w:ascii="Times New Roman" w:hAnsi="Times New Roman" w:cs="Times New Roman"/>
          <w:sz w:val="28"/>
          <w:szCs w:val="28"/>
          <w:u w:val="single"/>
        </w:rPr>
        <w:t>– из трех полотнищ</w:t>
      </w:r>
      <w:r>
        <w:rPr>
          <w:rFonts w:ascii="Times New Roman" w:hAnsi="Times New Roman" w:cs="Times New Roman"/>
          <w:sz w:val="28"/>
          <w:szCs w:val="28"/>
        </w:rPr>
        <w:t xml:space="preserve">. Потом она превратилась в юбку. Основной ее узор – </w:t>
      </w:r>
      <w:proofErr w:type="gramStart"/>
      <w:r>
        <w:rPr>
          <w:rFonts w:ascii="Times New Roman" w:hAnsi="Times New Roman" w:cs="Times New Roman"/>
          <w:sz w:val="28"/>
          <w:szCs w:val="28"/>
        </w:rPr>
        <w:t>красно-кирпичная</w:t>
      </w:r>
      <w:proofErr w:type="gramEnd"/>
      <w:r>
        <w:rPr>
          <w:rFonts w:ascii="Times New Roman" w:hAnsi="Times New Roman" w:cs="Times New Roman"/>
          <w:sz w:val="28"/>
          <w:szCs w:val="28"/>
        </w:rPr>
        <w:t xml:space="preserve"> или черно-зеленая клетка. Поневы были еще полосатыми и однотонными.</w:t>
      </w:r>
    </w:p>
    <w:p w:rsidR="00D77E54" w:rsidRDefault="00D77E54" w:rsidP="00D77E54">
      <w:pPr>
        <w:spacing w:after="0"/>
        <w:jc w:val="both"/>
        <w:rPr>
          <w:rFonts w:ascii="Times New Roman" w:hAnsi="Times New Roman" w:cs="Times New Roman"/>
          <w:sz w:val="28"/>
          <w:szCs w:val="28"/>
        </w:rPr>
      </w:pPr>
      <w:r>
        <w:rPr>
          <w:rFonts w:ascii="Times New Roman" w:hAnsi="Times New Roman" w:cs="Times New Roman"/>
          <w:sz w:val="28"/>
          <w:szCs w:val="28"/>
        </w:rPr>
        <w:t xml:space="preserve">     Летняя одежда – это </w:t>
      </w:r>
      <w:r w:rsidRPr="00E42AE0">
        <w:rPr>
          <w:rFonts w:ascii="Times New Roman" w:hAnsi="Times New Roman" w:cs="Times New Roman"/>
          <w:b/>
          <w:sz w:val="28"/>
          <w:szCs w:val="28"/>
        </w:rPr>
        <w:t>сарафан безрукавный,</w:t>
      </w:r>
      <w:r>
        <w:rPr>
          <w:rFonts w:ascii="Times New Roman" w:hAnsi="Times New Roman" w:cs="Times New Roman"/>
          <w:sz w:val="28"/>
          <w:szCs w:val="28"/>
        </w:rPr>
        <w:t xml:space="preserve"> который пришел к нам из Византии. Под сарафан надевали рубашки с длинными рукавами.</w:t>
      </w:r>
    </w:p>
    <w:p w:rsidR="00D77E54" w:rsidRDefault="00D77E54" w:rsidP="00D77E54">
      <w:pPr>
        <w:spacing w:after="0"/>
        <w:jc w:val="both"/>
        <w:rPr>
          <w:rFonts w:ascii="Times New Roman" w:hAnsi="Times New Roman" w:cs="Times New Roman"/>
          <w:sz w:val="28"/>
          <w:szCs w:val="28"/>
        </w:rPr>
      </w:pPr>
      <w:r>
        <w:rPr>
          <w:rFonts w:ascii="Times New Roman" w:hAnsi="Times New Roman" w:cs="Times New Roman"/>
          <w:sz w:val="28"/>
          <w:szCs w:val="28"/>
        </w:rPr>
        <w:t xml:space="preserve">     В женский гардероб входила </w:t>
      </w:r>
      <w:r w:rsidRPr="00D77E54">
        <w:rPr>
          <w:rFonts w:ascii="Times New Roman" w:hAnsi="Times New Roman" w:cs="Times New Roman"/>
          <w:i/>
          <w:sz w:val="28"/>
          <w:szCs w:val="28"/>
        </w:rPr>
        <w:t>телогрея</w:t>
      </w:r>
      <w:r>
        <w:rPr>
          <w:rFonts w:ascii="Times New Roman" w:hAnsi="Times New Roman" w:cs="Times New Roman"/>
          <w:sz w:val="28"/>
          <w:szCs w:val="28"/>
        </w:rPr>
        <w:t xml:space="preserve">. Это совсем не телогрейка, к которой мы привыкли. </w:t>
      </w:r>
      <w:r w:rsidRPr="00E42AE0">
        <w:rPr>
          <w:rFonts w:ascii="Times New Roman" w:hAnsi="Times New Roman" w:cs="Times New Roman"/>
          <w:b/>
          <w:i/>
          <w:sz w:val="28"/>
          <w:szCs w:val="28"/>
        </w:rPr>
        <w:t>Телогрея</w:t>
      </w:r>
      <w:r>
        <w:rPr>
          <w:rFonts w:ascii="Times New Roman" w:hAnsi="Times New Roman" w:cs="Times New Roman"/>
          <w:sz w:val="28"/>
          <w:szCs w:val="28"/>
        </w:rPr>
        <w:t xml:space="preserve"> – </w:t>
      </w:r>
      <w:r w:rsidRPr="00E42AE0">
        <w:rPr>
          <w:rFonts w:ascii="Times New Roman" w:hAnsi="Times New Roman" w:cs="Times New Roman"/>
          <w:sz w:val="28"/>
          <w:szCs w:val="28"/>
          <w:u w:val="single"/>
        </w:rPr>
        <w:t>это кофта</w:t>
      </w:r>
      <w:r>
        <w:rPr>
          <w:rFonts w:ascii="Times New Roman" w:hAnsi="Times New Roman" w:cs="Times New Roman"/>
          <w:sz w:val="28"/>
          <w:szCs w:val="28"/>
        </w:rPr>
        <w:t xml:space="preserve">. Она </w:t>
      </w:r>
      <w:r w:rsidRPr="00E42AE0">
        <w:rPr>
          <w:rFonts w:ascii="Times New Roman" w:hAnsi="Times New Roman" w:cs="Times New Roman"/>
          <w:sz w:val="28"/>
          <w:szCs w:val="28"/>
          <w:u w:val="single"/>
        </w:rPr>
        <w:t xml:space="preserve">подпоясывалась под грудью. Шили ее из </w:t>
      </w:r>
      <w:r w:rsidRPr="00E42AE0">
        <w:rPr>
          <w:rFonts w:ascii="Times New Roman" w:hAnsi="Times New Roman" w:cs="Times New Roman"/>
          <w:b/>
          <w:i/>
          <w:sz w:val="28"/>
          <w:szCs w:val="28"/>
          <w:u w:val="single"/>
        </w:rPr>
        <w:t>крашенины</w:t>
      </w:r>
      <w:r w:rsidR="00082D6F" w:rsidRPr="00E42AE0">
        <w:rPr>
          <w:rFonts w:ascii="Times New Roman" w:hAnsi="Times New Roman" w:cs="Times New Roman"/>
          <w:b/>
          <w:sz w:val="28"/>
          <w:szCs w:val="28"/>
        </w:rPr>
        <w:t xml:space="preserve"> </w:t>
      </w:r>
      <w:r w:rsidR="00082D6F">
        <w:rPr>
          <w:rFonts w:ascii="Times New Roman" w:hAnsi="Times New Roman" w:cs="Times New Roman"/>
          <w:sz w:val="28"/>
          <w:szCs w:val="28"/>
        </w:rPr>
        <w:t>(крашеное домотканое полотно).</w:t>
      </w:r>
      <w:r>
        <w:rPr>
          <w:rFonts w:ascii="Times New Roman" w:hAnsi="Times New Roman" w:cs="Times New Roman"/>
          <w:sz w:val="28"/>
          <w:szCs w:val="28"/>
        </w:rPr>
        <w:t xml:space="preserve"> Телогрею синего цвета носили женщины, красного – девушки. Застегивалась она на близко посаженные пуговицы с частыми петельками. На телогрею надевали </w:t>
      </w:r>
      <w:r w:rsidRPr="00E42AE0">
        <w:rPr>
          <w:rFonts w:ascii="Times New Roman" w:hAnsi="Times New Roman" w:cs="Times New Roman"/>
          <w:b/>
          <w:sz w:val="28"/>
          <w:szCs w:val="28"/>
        </w:rPr>
        <w:t>шубки из заячьего меха с широким заячьим воротником и длинными рукавами</w:t>
      </w:r>
      <w:r>
        <w:rPr>
          <w:rFonts w:ascii="Times New Roman" w:hAnsi="Times New Roman" w:cs="Times New Roman"/>
          <w:sz w:val="28"/>
          <w:szCs w:val="28"/>
        </w:rPr>
        <w:t>. Без такой шубки в Петров день женщины не могли выходить из дома в церковь или в гости.</w:t>
      </w:r>
    </w:p>
    <w:p w:rsidR="00D77E54" w:rsidRPr="00E42AE0" w:rsidRDefault="00D77E54" w:rsidP="00D77E54">
      <w:pPr>
        <w:spacing w:after="0"/>
        <w:jc w:val="both"/>
        <w:rPr>
          <w:rFonts w:ascii="Times New Roman" w:hAnsi="Times New Roman" w:cs="Times New Roman"/>
          <w:sz w:val="28"/>
          <w:szCs w:val="28"/>
          <w:u w:val="single"/>
        </w:rPr>
      </w:pPr>
      <w:r>
        <w:rPr>
          <w:rFonts w:ascii="Times New Roman" w:hAnsi="Times New Roman" w:cs="Times New Roman"/>
          <w:sz w:val="28"/>
          <w:szCs w:val="28"/>
        </w:rPr>
        <w:t xml:space="preserve">     Элементом </w:t>
      </w:r>
      <w:r w:rsidRPr="00E42AE0">
        <w:rPr>
          <w:rFonts w:ascii="Times New Roman" w:hAnsi="Times New Roman" w:cs="Times New Roman"/>
          <w:b/>
          <w:sz w:val="28"/>
          <w:szCs w:val="28"/>
        </w:rPr>
        <w:t>праздничной</w:t>
      </w:r>
      <w:r>
        <w:rPr>
          <w:rFonts w:ascii="Times New Roman" w:hAnsi="Times New Roman" w:cs="Times New Roman"/>
          <w:sz w:val="28"/>
          <w:szCs w:val="28"/>
        </w:rPr>
        <w:t xml:space="preserve"> одежды был </w:t>
      </w:r>
      <w:r w:rsidRPr="00E42AE0">
        <w:rPr>
          <w:rFonts w:ascii="Times New Roman" w:hAnsi="Times New Roman" w:cs="Times New Roman"/>
          <w:b/>
          <w:i/>
          <w:sz w:val="28"/>
          <w:szCs w:val="28"/>
        </w:rPr>
        <w:t>кокошник</w:t>
      </w:r>
      <w:r w:rsidR="00082D6F">
        <w:rPr>
          <w:rFonts w:ascii="Times New Roman" w:hAnsi="Times New Roman" w:cs="Times New Roman"/>
          <w:sz w:val="28"/>
          <w:szCs w:val="28"/>
        </w:rPr>
        <w:t xml:space="preserve"> (</w:t>
      </w:r>
      <w:r w:rsidR="00082D6F" w:rsidRPr="00E42AE0">
        <w:rPr>
          <w:rFonts w:ascii="Times New Roman" w:hAnsi="Times New Roman" w:cs="Times New Roman"/>
          <w:sz w:val="28"/>
          <w:szCs w:val="28"/>
          <w:u w:val="single"/>
        </w:rPr>
        <w:t>славянский женский убор</w:t>
      </w:r>
      <w:r w:rsidR="00082D6F">
        <w:rPr>
          <w:rFonts w:ascii="Times New Roman" w:hAnsi="Times New Roman" w:cs="Times New Roman"/>
          <w:sz w:val="28"/>
          <w:szCs w:val="28"/>
        </w:rPr>
        <w:t>),</w:t>
      </w:r>
      <w:r>
        <w:rPr>
          <w:rFonts w:ascii="Times New Roman" w:hAnsi="Times New Roman" w:cs="Times New Roman"/>
          <w:sz w:val="28"/>
          <w:szCs w:val="28"/>
        </w:rPr>
        <w:t xml:space="preserve"> обтянутый </w:t>
      </w:r>
      <w:r w:rsidRPr="00E42AE0">
        <w:rPr>
          <w:rFonts w:ascii="Times New Roman" w:hAnsi="Times New Roman" w:cs="Times New Roman"/>
          <w:sz w:val="28"/>
          <w:szCs w:val="28"/>
          <w:u w:val="single"/>
        </w:rPr>
        <w:t>бархатом малинового или зеленого цвета, более богатые обтягивали его парчой.</w:t>
      </w:r>
      <w:r w:rsidR="00DA00BA">
        <w:rPr>
          <w:rFonts w:ascii="Times New Roman" w:hAnsi="Times New Roman" w:cs="Times New Roman"/>
          <w:sz w:val="28"/>
          <w:szCs w:val="28"/>
        </w:rPr>
        <w:t xml:space="preserve"> </w:t>
      </w:r>
      <w:r w:rsidR="00DA00BA" w:rsidRPr="00E42AE0">
        <w:rPr>
          <w:rFonts w:ascii="Times New Roman" w:hAnsi="Times New Roman" w:cs="Times New Roman"/>
          <w:b/>
          <w:sz w:val="28"/>
          <w:szCs w:val="28"/>
        </w:rPr>
        <w:t>Женщины</w:t>
      </w:r>
      <w:r w:rsidR="00DA00BA">
        <w:rPr>
          <w:rFonts w:ascii="Times New Roman" w:hAnsi="Times New Roman" w:cs="Times New Roman"/>
          <w:sz w:val="28"/>
          <w:szCs w:val="28"/>
        </w:rPr>
        <w:t xml:space="preserve"> обязательно </w:t>
      </w:r>
      <w:r w:rsidR="00DA00BA" w:rsidRPr="00E42AE0">
        <w:rPr>
          <w:rFonts w:ascii="Times New Roman" w:hAnsi="Times New Roman" w:cs="Times New Roman"/>
          <w:b/>
          <w:sz w:val="28"/>
          <w:szCs w:val="28"/>
        </w:rPr>
        <w:t>покрывали голову платком</w:t>
      </w:r>
      <w:r w:rsidR="00DA00BA">
        <w:rPr>
          <w:rFonts w:ascii="Times New Roman" w:hAnsi="Times New Roman" w:cs="Times New Roman"/>
          <w:sz w:val="28"/>
          <w:szCs w:val="28"/>
        </w:rPr>
        <w:t xml:space="preserve">. Они заплетали </w:t>
      </w:r>
      <w:r w:rsidR="00DA00BA" w:rsidRPr="00E42AE0">
        <w:rPr>
          <w:rFonts w:ascii="Times New Roman" w:hAnsi="Times New Roman" w:cs="Times New Roman"/>
          <w:b/>
          <w:sz w:val="28"/>
          <w:szCs w:val="28"/>
        </w:rPr>
        <w:t>две косы</w:t>
      </w:r>
      <w:r w:rsidR="00DA00BA">
        <w:rPr>
          <w:rFonts w:ascii="Times New Roman" w:hAnsi="Times New Roman" w:cs="Times New Roman"/>
          <w:sz w:val="28"/>
          <w:szCs w:val="28"/>
        </w:rPr>
        <w:t xml:space="preserve"> и </w:t>
      </w:r>
      <w:r w:rsidR="00DA00BA" w:rsidRPr="00E42AE0">
        <w:rPr>
          <w:rFonts w:ascii="Times New Roman" w:hAnsi="Times New Roman" w:cs="Times New Roman"/>
          <w:sz w:val="28"/>
          <w:szCs w:val="28"/>
          <w:u w:val="single"/>
        </w:rPr>
        <w:t xml:space="preserve">укладывали их вокруг головы под </w:t>
      </w:r>
      <w:r w:rsidR="00DA00BA" w:rsidRPr="00E42AE0">
        <w:rPr>
          <w:rFonts w:ascii="Times New Roman" w:hAnsi="Times New Roman" w:cs="Times New Roman"/>
          <w:i/>
          <w:sz w:val="28"/>
          <w:szCs w:val="28"/>
          <w:u w:val="single"/>
        </w:rPr>
        <w:t>кокошник</w:t>
      </w:r>
      <w:r w:rsidR="00DA00BA" w:rsidRPr="00DA00BA">
        <w:rPr>
          <w:rFonts w:ascii="Times New Roman" w:hAnsi="Times New Roman" w:cs="Times New Roman"/>
          <w:i/>
          <w:sz w:val="28"/>
          <w:szCs w:val="28"/>
        </w:rPr>
        <w:t>.</w:t>
      </w:r>
      <w:r w:rsidR="00DA00BA">
        <w:rPr>
          <w:rFonts w:ascii="Times New Roman" w:hAnsi="Times New Roman" w:cs="Times New Roman"/>
          <w:sz w:val="28"/>
          <w:szCs w:val="28"/>
        </w:rPr>
        <w:t xml:space="preserve"> </w:t>
      </w:r>
      <w:r w:rsidR="00DA00BA" w:rsidRPr="00E42AE0">
        <w:rPr>
          <w:rFonts w:ascii="Times New Roman" w:hAnsi="Times New Roman" w:cs="Times New Roman"/>
          <w:b/>
          <w:sz w:val="28"/>
          <w:szCs w:val="28"/>
        </w:rPr>
        <w:t>Девушки</w:t>
      </w:r>
      <w:r w:rsidR="00DA00BA">
        <w:rPr>
          <w:rFonts w:ascii="Times New Roman" w:hAnsi="Times New Roman" w:cs="Times New Roman"/>
          <w:sz w:val="28"/>
          <w:szCs w:val="28"/>
        </w:rPr>
        <w:t xml:space="preserve"> заплетали </w:t>
      </w:r>
      <w:r w:rsidR="00DA00BA" w:rsidRPr="00E42AE0">
        <w:rPr>
          <w:rFonts w:ascii="Times New Roman" w:hAnsi="Times New Roman" w:cs="Times New Roman"/>
          <w:b/>
          <w:sz w:val="28"/>
          <w:szCs w:val="28"/>
        </w:rPr>
        <w:t>одну косу</w:t>
      </w:r>
      <w:r w:rsidR="00DA00BA">
        <w:rPr>
          <w:rFonts w:ascii="Times New Roman" w:hAnsi="Times New Roman" w:cs="Times New Roman"/>
          <w:sz w:val="28"/>
          <w:szCs w:val="28"/>
        </w:rPr>
        <w:t xml:space="preserve">, а </w:t>
      </w:r>
      <w:r w:rsidR="00DA00BA" w:rsidRPr="00E42AE0">
        <w:rPr>
          <w:rFonts w:ascii="Times New Roman" w:hAnsi="Times New Roman" w:cs="Times New Roman"/>
          <w:sz w:val="28"/>
          <w:szCs w:val="28"/>
          <w:u w:val="single"/>
        </w:rPr>
        <w:t xml:space="preserve">голову повязывали атласной лентой. </w:t>
      </w:r>
      <w:r w:rsidR="00DA00BA">
        <w:rPr>
          <w:rFonts w:ascii="Times New Roman" w:hAnsi="Times New Roman" w:cs="Times New Roman"/>
          <w:sz w:val="28"/>
          <w:szCs w:val="28"/>
        </w:rPr>
        <w:t xml:space="preserve">Обувью служили </w:t>
      </w:r>
      <w:r w:rsidR="00DA00BA" w:rsidRPr="00E42AE0">
        <w:rPr>
          <w:rFonts w:ascii="Times New Roman" w:hAnsi="Times New Roman" w:cs="Times New Roman"/>
          <w:b/>
          <w:sz w:val="28"/>
          <w:szCs w:val="28"/>
        </w:rPr>
        <w:t>лапти, валенки</w:t>
      </w:r>
      <w:r w:rsidR="00DA00BA">
        <w:rPr>
          <w:rFonts w:ascii="Times New Roman" w:hAnsi="Times New Roman" w:cs="Times New Roman"/>
          <w:sz w:val="28"/>
          <w:szCs w:val="28"/>
        </w:rPr>
        <w:t xml:space="preserve">, праздничные </w:t>
      </w:r>
      <w:r w:rsidR="00DA00BA" w:rsidRPr="00E42AE0">
        <w:rPr>
          <w:rFonts w:ascii="Times New Roman" w:hAnsi="Times New Roman" w:cs="Times New Roman"/>
          <w:sz w:val="28"/>
          <w:szCs w:val="28"/>
          <w:u w:val="single"/>
        </w:rPr>
        <w:t>сапожки и туфли с тупым носом, которые надевали на чулки.</w:t>
      </w:r>
    </w:p>
    <w:p w:rsidR="003C2424" w:rsidRPr="00DA00BA" w:rsidRDefault="00DA00BA" w:rsidP="00DA00BA">
      <w:pPr>
        <w:spacing w:after="0"/>
        <w:jc w:val="center"/>
        <w:rPr>
          <w:rFonts w:ascii="Times New Roman" w:hAnsi="Times New Roman" w:cs="Times New Roman"/>
          <w:i/>
          <w:sz w:val="28"/>
          <w:szCs w:val="28"/>
        </w:rPr>
      </w:pPr>
      <w:r w:rsidRPr="005E0DC5">
        <w:rPr>
          <w:rFonts w:ascii="Times New Roman" w:hAnsi="Times New Roman" w:cs="Times New Roman"/>
          <w:b/>
          <w:i/>
          <w:sz w:val="28"/>
          <w:szCs w:val="28"/>
        </w:rPr>
        <w:lastRenderedPageBreak/>
        <w:t>Как одевались мужчины</w:t>
      </w:r>
      <w:r>
        <w:rPr>
          <w:rFonts w:ascii="Times New Roman" w:hAnsi="Times New Roman" w:cs="Times New Roman"/>
          <w:i/>
          <w:sz w:val="28"/>
          <w:szCs w:val="28"/>
        </w:rPr>
        <w:t>.</w:t>
      </w:r>
    </w:p>
    <w:p w:rsidR="00DA00BA" w:rsidRDefault="00DA00BA" w:rsidP="003C2424">
      <w:pPr>
        <w:spacing w:after="0"/>
        <w:jc w:val="both"/>
        <w:rPr>
          <w:rFonts w:ascii="Times New Roman" w:hAnsi="Times New Roman" w:cs="Times New Roman"/>
          <w:sz w:val="28"/>
          <w:szCs w:val="28"/>
        </w:rPr>
      </w:pPr>
      <w:r>
        <w:rPr>
          <w:rFonts w:ascii="Times New Roman" w:hAnsi="Times New Roman" w:cs="Times New Roman"/>
          <w:sz w:val="28"/>
          <w:szCs w:val="28"/>
        </w:rPr>
        <w:t xml:space="preserve">     Мужчины всегда были неприхотливы в одежде, они одевались одинаково просто. Длинные широкие штаны, рубаха косоворотка навыпуск красного или синего цвета. Рубашку, так же как и женщины, подпоясывали тонкой тесьмой. Сверху надевали </w:t>
      </w:r>
      <w:r w:rsidRPr="00DA00BA">
        <w:rPr>
          <w:rFonts w:ascii="Times New Roman" w:hAnsi="Times New Roman" w:cs="Times New Roman"/>
          <w:i/>
          <w:sz w:val="28"/>
          <w:szCs w:val="28"/>
        </w:rPr>
        <w:t>камзол</w:t>
      </w:r>
      <w:r>
        <w:rPr>
          <w:rFonts w:ascii="Times New Roman" w:hAnsi="Times New Roman" w:cs="Times New Roman"/>
          <w:sz w:val="28"/>
          <w:szCs w:val="28"/>
        </w:rPr>
        <w:t xml:space="preserve"> </w:t>
      </w:r>
      <w:r w:rsidR="00082D6F">
        <w:rPr>
          <w:rFonts w:ascii="Times New Roman" w:hAnsi="Times New Roman" w:cs="Times New Roman"/>
          <w:sz w:val="28"/>
          <w:szCs w:val="28"/>
        </w:rPr>
        <w:t xml:space="preserve">(мужской облегающий длинный пиджак) </w:t>
      </w:r>
      <w:r>
        <w:rPr>
          <w:rFonts w:ascii="Times New Roman" w:hAnsi="Times New Roman" w:cs="Times New Roman"/>
          <w:sz w:val="28"/>
          <w:szCs w:val="28"/>
        </w:rPr>
        <w:t xml:space="preserve">из шелка или сукна. Подпоясывали его </w:t>
      </w:r>
      <w:r w:rsidRPr="00082D6F">
        <w:rPr>
          <w:rFonts w:ascii="Times New Roman" w:hAnsi="Times New Roman" w:cs="Times New Roman"/>
          <w:i/>
          <w:sz w:val="28"/>
          <w:szCs w:val="28"/>
        </w:rPr>
        <w:t>кушаком</w:t>
      </w:r>
      <w:r>
        <w:rPr>
          <w:rFonts w:ascii="Times New Roman" w:hAnsi="Times New Roman" w:cs="Times New Roman"/>
          <w:sz w:val="28"/>
          <w:szCs w:val="28"/>
        </w:rPr>
        <w:t xml:space="preserve">. Зимой надевали зипун, а сверху – </w:t>
      </w:r>
      <w:r w:rsidRPr="00082D6F">
        <w:rPr>
          <w:rFonts w:ascii="Times New Roman" w:hAnsi="Times New Roman" w:cs="Times New Roman"/>
          <w:i/>
          <w:sz w:val="28"/>
          <w:szCs w:val="28"/>
        </w:rPr>
        <w:t>тулуп</w:t>
      </w:r>
      <w:r w:rsidR="00082D6F" w:rsidRPr="00082D6F">
        <w:rPr>
          <w:rFonts w:ascii="Times New Roman" w:hAnsi="Times New Roman" w:cs="Times New Roman"/>
          <w:i/>
          <w:sz w:val="28"/>
          <w:szCs w:val="28"/>
        </w:rPr>
        <w:t xml:space="preserve"> </w:t>
      </w:r>
      <w:r w:rsidR="00082D6F">
        <w:rPr>
          <w:rFonts w:ascii="Times New Roman" w:hAnsi="Times New Roman" w:cs="Times New Roman"/>
          <w:sz w:val="28"/>
          <w:szCs w:val="28"/>
        </w:rPr>
        <w:t>(долгополая меховая шуба)</w:t>
      </w:r>
      <w:r>
        <w:rPr>
          <w:rFonts w:ascii="Times New Roman" w:hAnsi="Times New Roman" w:cs="Times New Roman"/>
          <w:sz w:val="28"/>
          <w:szCs w:val="28"/>
        </w:rPr>
        <w:t>, покрытый сукном. В холодную пору бояре носили шубы из бобра, бедняки – тулупы из овчины.</w:t>
      </w:r>
    </w:p>
    <w:p w:rsidR="00DA00BA" w:rsidRDefault="00DA00BA" w:rsidP="003C2424">
      <w:pPr>
        <w:spacing w:after="0"/>
        <w:jc w:val="both"/>
        <w:rPr>
          <w:rFonts w:ascii="Times New Roman" w:hAnsi="Times New Roman" w:cs="Times New Roman"/>
          <w:sz w:val="28"/>
          <w:szCs w:val="28"/>
        </w:rPr>
      </w:pPr>
      <w:r>
        <w:rPr>
          <w:rFonts w:ascii="Times New Roman" w:hAnsi="Times New Roman" w:cs="Times New Roman"/>
          <w:sz w:val="28"/>
          <w:szCs w:val="28"/>
        </w:rPr>
        <w:t xml:space="preserve">     Обувь – сапоги с широкими голенищами. На голову надевали круглые шляпы, картузы. Зимой – папахи, шапки из овчины. Бояре носили высокие круглые шапки из меха.</w:t>
      </w:r>
    </w:p>
    <w:p w:rsidR="00DA00BA" w:rsidRPr="003C2424" w:rsidRDefault="00DA00BA" w:rsidP="003C2424">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 мужское население носило бороды и длинные волосы.</w:t>
      </w:r>
    </w:p>
    <w:p w:rsidR="00E22188" w:rsidRPr="00E22188" w:rsidRDefault="00E22188" w:rsidP="00F53FAA">
      <w:pPr>
        <w:spacing w:after="0"/>
        <w:jc w:val="both"/>
        <w:rPr>
          <w:rFonts w:ascii="Times New Roman" w:hAnsi="Times New Roman" w:cs="Times New Roman"/>
          <w:sz w:val="28"/>
          <w:szCs w:val="28"/>
        </w:rPr>
      </w:pPr>
    </w:p>
    <w:p w:rsidR="00A72E30" w:rsidRPr="005E0DC5" w:rsidRDefault="00A72E30" w:rsidP="00A72E30">
      <w:pPr>
        <w:spacing w:after="0"/>
        <w:jc w:val="center"/>
        <w:rPr>
          <w:rFonts w:ascii="Times New Roman" w:hAnsi="Times New Roman" w:cs="Times New Roman"/>
          <w:b/>
          <w:i/>
          <w:sz w:val="28"/>
        </w:rPr>
      </w:pPr>
      <w:r w:rsidRPr="005E0DC5">
        <w:rPr>
          <w:rFonts w:ascii="Times New Roman" w:hAnsi="Times New Roman" w:cs="Times New Roman"/>
          <w:b/>
          <w:i/>
          <w:sz w:val="28"/>
        </w:rPr>
        <w:t>Где любили гулять и отдыхать туляки.</w:t>
      </w:r>
    </w:p>
    <w:p w:rsidR="001A47BE" w:rsidRDefault="001A47BE" w:rsidP="001A47BE">
      <w:pPr>
        <w:spacing w:after="0"/>
        <w:jc w:val="both"/>
        <w:rPr>
          <w:rFonts w:ascii="Times New Roman" w:hAnsi="Times New Roman" w:cs="Times New Roman"/>
          <w:sz w:val="28"/>
        </w:rPr>
      </w:pPr>
      <w:r>
        <w:rPr>
          <w:rFonts w:ascii="Times New Roman" w:hAnsi="Times New Roman" w:cs="Times New Roman"/>
          <w:sz w:val="28"/>
        </w:rPr>
        <w:t xml:space="preserve">     Улицы города превращались во время праздников в места народных гуляний. В Туле в середине прошлого века любимым местом для гуляний был сквер около кремля, его называли Тульским бульваром. </w:t>
      </w:r>
      <w:proofErr w:type="gramStart"/>
      <w:r>
        <w:rPr>
          <w:rFonts w:ascii="Times New Roman" w:hAnsi="Times New Roman" w:cs="Times New Roman"/>
          <w:sz w:val="28"/>
        </w:rPr>
        <w:t>Там росли ветвистые тополя и плакучие душистые акации, которые укрывали гуляющих от жгучих лучей солнца.</w:t>
      </w:r>
      <w:proofErr w:type="gramEnd"/>
    </w:p>
    <w:p w:rsidR="001A47BE" w:rsidRDefault="001A47BE" w:rsidP="001A47BE">
      <w:pPr>
        <w:spacing w:after="0"/>
        <w:jc w:val="both"/>
        <w:rPr>
          <w:rFonts w:ascii="Times New Roman" w:hAnsi="Times New Roman" w:cs="Times New Roman"/>
          <w:sz w:val="28"/>
        </w:rPr>
      </w:pPr>
      <w:r>
        <w:rPr>
          <w:rFonts w:ascii="Times New Roman" w:hAnsi="Times New Roman" w:cs="Times New Roman"/>
          <w:sz w:val="28"/>
        </w:rPr>
        <w:t xml:space="preserve">     Летом туляки любили купаться в реке. Тон в этом виде отдыха задавали тульские оружейники. На воде они держались легко и использовали все известные способы плавания. Зимой у проруби встречались охотники искупаться в ледяной воде. Считалось, что такое купание 19 января, в день Святого Крещения, смывает все грехи и болезни.</w:t>
      </w:r>
    </w:p>
    <w:p w:rsidR="001A47BE" w:rsidRDefault="001A47BE" w:rsidP="001A47BE">
      <w:pPr>
        <w:spacing w:after="0"/>
        <w:jc w:val="both"/>
        <w:rPr>
          <w:rFonts w:ascii="Times New Roman" w:hAnsi="Times New Roman" w:cs="Times New Roman"/>
          <w:sz w:val="28"/>
        </w:rPr>
      </w:pPr>
      <w:r>
        <w:rPr>
          <w:rFonts w:ascii="Times New Roman" w:hAnsi="Times New Roman" w:cs="Times New Roman"/>
          <w:sz w:val="28"/>
        </w:rPr>
        <w:t xml:space="preserve">     Сохранился до наших дней обычай бросаться в прорубь или сугроб после бани. </w:t>
      </w:r>
      <w:r w:rsidR="00015B10">
        <w:rPr>
          <w:rFonts w:ascii="Times New Roman" w:hAnsi="Times New Roman" w:cs="Times New Roman"/>
          <w:sz w:val="28"/>
        </w:rPr>
        <w:t>Простой народ не имел бань и парился в своих печах. После выпечки хлеба печь долго сохраняла тепло. Вот и забирались в нее попариться люди, считая, что пар облегчает все недуги. Нередко запаривались насмерть, задыхаясь.</w:t>
      </w:r>
    </w:p>
    <w:p w:rsidR="00015B10" w:rsidRPr="005E0DC5" w:rsidRDefault="00015B10" w:rsidP="00015B10">
      <w:pPr>
        <w:spacing w:after="0"/>
        <w:jc w:val="center"/>
        <w:rPr>
          <w:rFonts w:ascii="Times New Roman" w:hAnsi="Times New Roman" w:cs="Times New Roman"/>
          <w:b/>
          <w:i/>
          <w:sz w:val="28"/>
        </w:rPr>
      </w:pPr>
      <w:r w:rsidRPr="005E0DC5">
        <w:rPr>
          <w:rFonts w:ascii="Times New Roman" w:hAnsi="Times New Roman" w:cs="Times New Roman"/>
          <w:b/>
          <w:i/>
          <w:sz w:val="28"/>
        </w:rPr>
        <w:t>Питание.</w:t>
      </w:r>
    </w:p>
    <w:p w:rsidR="00015B10" w:rsidRDefault="00015B10" w:rsidP="00015B10">
      <w:pPr>
        <w:spacing w:after="0"/>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В течение столетий славяне традиционно употребляли в пищу ржаной (реже пшеничный) хлеб, каши, овсяный кисель, овощи, репу, редьку, горох.</w:t>
      </w:r>
      <w:proofErr w:type="gramEnd"/>
      <w:r>
        <w:rPr>
          <w:rFonts w:ascii="Times New Roman" w:hAnsi="Times New Roman" w:cs="Times New Roman"/>
          <w:sz w:val="28"/>
        </w:rPr>
        <w:t xml:space="preserve"> Мясная и рыбная еда была обильна и доступна всем – в лесах было полно дичи, рыбой изобиловали реки и озера. Во время празднеств большим почетом пользовались блины и пироги.</w:t>
      </w:r>
    </w:p>
    <w:p w:rsidR="00015B10" w:rsidRDefault="00015B10" w:rsidP="00015B10">
      <w:pPr>
        <w:spacing w:after="0"/>
        <w:jc w:val="both"/>
        <w:rPr>
          <w:rFonts w:ascii="Times New Roman" w:hAnsi="Times New Roman" w:cs="Times New Roman"/>
          <w:sz w:val="28"/>
        </w:rPr>
      </w:pPr>
      <w:r>
        <w:rPr>
          <w:rFonts w:ascii="Times New Roman" w:hAnsi="Times New Roman" w:cs="Times New Roman"/>
          <w:sz w:val="28"/>
        </w:rPr>
        <w:t xml:space="preserve">     </w:t>
      </w:r>
      <w:r w:rsidR="003929CA">
        <w:rPr>
          <w:rFonts w:ascii="Times New Roman" w:hAnsi="Times New Roman" w:cs="Times New Roman"/>
          <w:sz w:val="28"/>
        </w:rPr>
        <w:t>С давних времен на Руси и до наших дней очень любят блины. Слово «блин» когда-то давно произносились «</w:t>
      </w:r>
      <w:proofErr w:type="spellStart"/>
      <w:r w:rsidR="003929CA">
        <w:rPr>
          <w:rFonts w:ascii="Times New Roman" w:hAnsi="Times New Roman" w:cs="Times New Roman"/>
          <w:sz w:val="28"/>
        </w:rPr>
        <w:t>млин</w:t>
      </w:r>
      <w:proofErr w:type="spellEnd"/>
      <w:r w:rsidR="003929CA">
        <w:rPr>
          <w:rFonts w:ascii="Times New Roman" w:hAnsi="Times New Roman" w:cs="Times New Roman"/>
          <w:sz w:val="28"/>
        </w:rPr>
        <w:t xml:space="preserve">» и имело общий корень со словами «молоть» и «мелкий», означая пищу из размолотого зерна. Возможно, раньше муку или мелко раздробленное зерно заваривали кипятком и ели ложками. Однажды эту жидкость пролили на раскаленные </w:t>
      </w:r>
      <w:r w:rsidR="003929CA">
        <w:rPr>
          <w:rFonts w:ascii="Times New Roman" w:hAnsi="Times New Roman" w:cs="Times New Roman"/>
          <w:sz w:val="28"/>
        </w:rPr>
        <w:lastRenderedPageBreak/>
        <w:t>камни очага и обнаружили, что новая еда очень вкусна, к тому же румяный и круглый блин очень похож на солнышко.</w:t>
      </w:r>
    </w:p>
    <w:p w:rsidR="003929CA" w:rsidRDefault="003929CA" w:rsidP="00015B10">
      <w:pPr>
        <w:spacing w:after="0"/>
        <w:jc w:val="both"/>
        <w:rPr>
          <w:rFonts w:ascii="Times New Roman" w:hAnsi="Times New Roman" w:cs="Times New Roman"/>
          <w:sz w:val="28"/>
        </w:rPr>
      </w:pPr>
      <w:r>
        <w:rPr>
          <w:rFonts w:ascii="Times New Roman" w:hAnsi="Times New Roman" w:cs="Times New Roman"/>
          <w:sz w:val="28"/>
        </w:rPr>
        <w:t xml:space="preserve">     Что такое каравай? Давным-давно наши предки славяне произносили и писали это слово как «</w:t>
      </w:r>
      <w:proofErr w:type="spellStart"/>
      <w:r>
        <w:rPr>
          <w:rFonts w:ascii="Times New Roman" w:hAnsi="Times New Roman" w:cs="Times New Roman"/>
          <w:sz w:val="28"/>
        </w:rPr>
        <w:t>коровай</w:t>
      </w:r>
      <w:proofErr w:type="spellEnd"/>
      <w:r>
        <w:rPr>
          <w:rFonts w:ascii="Times New Roman" w:hAnsi="Times New Roman" w:cs="Times New Roman"/>
          <w:sz w:val="28"/>
        </w:rPr>
        <w:t>». Почему?</w:t>
      </w:r>
    </w:p>
    <w:p w:rsidR="003929CA" w:rsidRDefault="003929CA" w:rsidP="00015B10">
      <w:pPr>
        <w:spacing w:after="0"/>
        <w:jc w:val="both"/>
        <w:rPr>
          <w:rFonts w:ascii="Times New Roman" w:hAnsi="Times New Roman" w:cs="Times New Roman"/>
          <w:sz w:val="28"/>
        </w:rPr>
      </w:pPr>
      <w:r>
        <w:rPr>
          <w:rFonts w:ascii="Times New Roman" w:hAnsi="Times New Roman" w:cs="Times New Roman"/>
          <w:sz w:val="28"/>
        </w:rPr>
        <w:t xml:space="preserve">     Очень часто язычники, чтобы задобрить богов, приносили в жертву домашних животных (коров и быков). Однако не всегда жизнь позволяла расстаться с коровой-кормилицей. Вот тогда и лепили из </w:t>
      </w:r>
      <w:proofErr w:type="gramStart"/>
      <w:r>
        <w:rPr>
          <w:rFonts w:ascii="Times New Roman" w:hAnsi="Times New Roman" w:cs="Times New Roman"/>
          <w:sz w:val="28"/>
        </w:rPr>
        <w:t>тесте</w:t>
      </w:r>
      <w:proofErr w:type="gramEnd"/>
      <w:r>
        <w:rPr>
          <w:rFonts w:ascii="Times New Roman" w:hAnsi="Times New Roman" w:cs="Times New Roman"/>
          <w:sz w:val="28"/>
        </w:rPr>
        <w:t xml:space="preserve"> изображение коровы, а позже – хлеб с рожками, «</w:t>
      </w:r>
      <w:proofErr w:type="spellStart"/>
      <w:r>
        <w:rPr>
          <w:rFonts w:ascii="Times New Roman" w:hAnsi="Times New Roman" w:cs="Times New Roman"/>
          <w:sz w:val="28"/>
        </w:rPr>
        <w:t>коровай</w:t>
      </w:r>
      <w:proofErr w:type="spellEnd"/>
      <w:r>
        <w:rPr>
          <w:rFonts w:ascii="Times New Roman" w:hAnsi="Times New Roman" w:cs="Times New Roman"/>
          <w:sz w:val="28"/>
        </w:rPr>
        <w:t>»</w:t>
      </w:r>
      <w:r w:rsidR="00543F7B">
        <w:rPr>
          <w:rFonts w:ascii="Times New Roman" w:hAnsi="Times New Roman" w:cs="Times New Roman"/>
          <w:sz w:val="28"/>
        </w:rPr>
        <w:t>. Пекли и печенье. Оно имело самые разные названия: «мосты», «</w:t>
      </w:r>
      <w:proofErr w:type="spellStart"/>
      <w:r w:rsidR="00543F7B">
        <w:rPr>
          <w:rFonts w:ascii="Times New Roman" w:hAnsi="Times New Roman" w:cs="Times New Roman"/>
          <w:sz w:val="28"/>
        </w:rPr>
        <w:t>козули</w:t>
      </w:r>
      <w:proofErr w:type="spellEnd"/>
      <w:r w:rsidR="00543F7B">
        <w:rPr>
          <w:rFonts w:ascii="Times New Roman" w:hAnsi="Times New Roman" w:cs="Times New Roman"/>
          <w:sz w:val="28"/>
        </w:rPr>
        <w:t xml:space="preserve">», «кресты», «жаворонки». Такое печенье делают </w:t>
      </w:r>
      <w:proofErr w:type="gramStart"/>
      <w:r w:rsidR="00543F7B">
        <w:rPr>
          <w:rFonts w:ascii="Times New Roman" w:hAnsi="Times New Roman" w:cs="Times New Roman"/>
          <w:sz w:val="28"/>
        </w:rPr>
        <w:t>к</w:t>
      </w:r>
      <w:proofErr w:type="gramEnd"/>
      <w:r w:rsidR="00543F7B">
        <w:rPr>
          <w:rFonts w:ascii="Times New Roman" w:hAnsi="Times New Roman" w:cs="Times New Roman"/>
          <w:sz w:val="28"/>
        </w:rPr>
        <w:t xml:space="preserve"> праздником и сейчас.</w:t>
      </w:r>
    </w:p>
    <w:p w:rsidR="003929CA" w:rsidRPr="00015B10" w:rsidRDefault="003929CA" w:rsidP="00015B10">
      <w:pPr>
        <w:spacing w:after="0"/>
        <w:jc w:val="both"/>
        <w:rPr>
          <w:rFonts w:ascii="Times New Roman" w:hAnsi="Times New Roman" w:cs="Times New Roman"/>
          <w:sz w:val="28"/>
        </w:rPr>
      </w:pPr>
    </w:p>
    <w:p w:rsidR="00540A70" w:rsidRDefault="00540A70" w:rsidP="007E3940">
      <w:pPr>
        <w:spacing w:after="0"/>
        <w:jc w:val="both"/>
        <w:rPr>
          <w:rFonts w:ascii="Times New Roman" w:hAnsi="Times New Roman" w:cs="Times New Roman"/>
          <w:sz w:val="28"/>
          <w:szCs w:val="28"/>
        </w:rPr>
      </w:pPr>
    </w:p>
    <w:sectPr w:rsidR="00540A70" w:rsidSect="00F9005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120AA"/>
    <w:multiLevelType w:val="hybridMultilevel"/>
    <w:tmpl w:val="82846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5E4D31"/>
    <w:multiLevelType w:val="hybridMultilevel"/>
    <w:tmpl w:val="1D360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B04156"/>
    <w:multiLevelType w:val="hybridMultilevel"/>
    <w:tmpl w:val="8690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53FAA"/>
    <w:rsid w:val="00015B10"/>
    <w:rsid w:val="0002775C"/>
    <w:rsid w:val="00082D6F"/>
    <w:rsid w:val="000B5A49"/>
    <w:rsid w:val="000C1BFC"/>
    <w:rsid w:val="00161399"/>
    <w:rsid w:val="00182161"/>
    <w:rsid w:val="00194AE5"/>
    <w:rsid w:val="001A47BE"/>
    <w:rsid w:val="001F28CC"/>
    <w:rsid w:val="00207657"/>
    <w:rsid w:val="002B57BC"/>
    <w:rsid w:val="00370561"/>
    <w:rsid w:val="003929CA"/>
    <w:rsid w:val="003C2424"/>
    <w:rsid w:val="004450D2"/>
    <w:rsid w:val="00450369"/>
    <w:rsid w:val="004B5BBB"/>
    <w:rsid w:val="00540A70"/>
    <w:rsid w:val="00543F7B"/>
    <w:rsid w:val="005451FA"/>
    <w:rsid w:val="005A0378"/>
    <w:rsid w:val="005B5647"/>
    <w:rsid w:val="005B6756"/>
    <w:rsid w:val="005D4733"/>
    <w:rsid w:val="005E0DC5"/>
    <w:rsid w:val="006A3A16"/>
    <w:rsid w:val="006C0AE6"/>
    <w:rsid w:val="006F6B41"/>
    <w:rsid w:val="007223CA"/>
    <w:rsid w:val="00782629"/>
    <w:rsid w:val="007E3940"/>
    <w:rsid w:val="008C2A11"/>
    <w:rsid w:val="008D523A"/>
    <w:rsid w:val="008E0510"/>
    <w:rsid w:val="00957A70"/>
    <w:rsid w:val="009942C0"/>
    <w:rsid w:val="009A3832"/>
    <w:rsid w:val="009F5AF6"/>
    <w:rsid w:val="00A334FE"/>
    <w:rsid w:val="00A46939"/>
    <w:rsid w:val="00A72E30"/>
    <w:rsid w:val="00A77677"/>
    <w:rsid w:val="00AA7730"/>
    <w:rsid w:val="00AD1E43"/>
    <w:rsid w:val="00AD7C67"/>
    <w:rsid w:val="00B135D4"/>
    <w:rsid w:val="00B25712"/>
    <w:rsid w:val="00B50F7F"/>
    <w:rsid w:val="00B619D9"/>
    <w:rsid w:val="00B76B64"/>
    <w:rsid w:val="00CB3633"/>
    <w:rsid w:val="00D07BC3"/>
    <w:rsid w:val="00D3516B"/>
    <w:rsid w:val="00D50AAA"/>
    <w:rsid w:val="00D6417E"/>
    <w:rsid w:val="00D7142C"/>
    <w:rsid w:val="00D77E54"/>
    <w:rsid w:val="00D84A04"/>
    <w:rsid w:val="00DA00BA"/>
    <w:rsid w:val="00E22188"/>
    <w:rsid w:val="00E24C49"/>
    <w:rsid w:val="00E42AE0"/>
    <w:rsid w:val="00ED5FB1"/>
    <w:rsid w:val="00F34A9D"/>
    <w:rsid w:val="00F53FAA"/>
    <w:rsid w:val="00F60644"/>
    <w:rsid w:val="00F90053"/>
    <w:rsid w:val="00F94A2C"/>
    <w:rsid w:val="00FC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3F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2013-01-31T07:36:00Z</dcterms:created>
  <dcterms:modified xsi:type="dcterms:W3CDTF">2022-01-31T08:58:00Z</dcterms:modified>
</cp:coreProperties>
</file>